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49" w:rsidRDefault="002D2D49" w:rsidP="002D2D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401B"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D49" w:rsidRPr="0008401B" w:rsidRDefault="002D2D49" w:rsidP="002D2D49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:rsidR="002D2D49" w:rsidRPr="002D2D49" w:rsidRDefault="002D2D49" w:rsidP="002D2D4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D2D49">
        <w:rPr>
          <w:rFonts w:ascii="Times New Roman" w:hAnsi="Times New Roman"/>
          <w:b/>
          <w:sz w:val="24"/>
          <w:szCs w:val="24"/>
          <w:lang w:val="ru-RU"/>
        </w:rPr>
        <w:t>РОССИЙСКАЯ ФЕДЕРАЦИЯ</w:t>
      </w:r>
    </w:p>
    <w:p w:rsidR="002D2D49" w:rsidRPr="002D2D49" w:rsidRDefault="002D2D49" w:rsidP="002D2D4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D2D49">
        <w:rPr>
          <w:rFonts w:ascii="Times New Roman" w:hAnsi="Times New Roman"/>
          <w:b/>
          <w:sz w:val="24"/>
          <w:szCs w:val="24"/>
          <w:lang w:val="ru-RU"/>
        </w:rPr>
        <w:t>РОСТОВСКАЯ ОБЛАСТЬ  НЕКЛИНОВСКИЙ РАЙОН</w:t>
      </w:r>
    </w:p>
    <w:p w:rsidR="002D2D49" w:rsidRPr="002D2D49" w:rsidRDefault="002D2D49" w:rsidP="002D2D49">
      <w:pPr>
        <w:pBdr>
          <w:bottom w:val="double" w:sz="6" w:space="1" w:color="auto"/>
        </w:pBd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D2D49">
        <w:rPr>
          <w:rFonts w:ascii="Times New Roman" w:hAnsi="Times New Roman"/>
          <w:b/>
          <w:sz w:val="24"/>
          <w:szCs w:val="24"/>
          <w:lang w:val="ru-RU"/>
        </w:rPr>
        <w:t>МУНИЦИПАЛЬНОЕ ОБРАЗОВАНИЕ «ТРОИЦКОЕ СЕЛЬСКОЕ ПОСЕЛЕНИЯ»</w:t>
      </w:r>
    </w:p>
    <w:p w:rsidR="002D2D49" w:rsidRPr="002D2D49" w:rsidRDefault="002D2D49" w:rsidP="002D2D49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D2D49" w:rsidRDefault="002D2D49" w:rsidP="002D2D49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D0DA1">
        <w:rPr>
          <w:rFonts w:ascii="Times New Roman" w:hAnsi="Times New Roman"/>
          <w:b/>
          <w:sz w:val="24"/>
          <w:szCs w:val="24"/>
          <w:lang w:val="ru-RU"/>
        </w:rPr>
        <w:t>АДМИНИСТРАЦИЯ ТРОИЦКОГО СЕЛЬСКОГО ПОСЕЛЕНИЯ</w:t>
      </w:r>
    </w:p>
    <w:p w:rsidR="003E1786" w:rsidRPr="00DD0DA1" w:rsidRDefault="003E1786" w:rsidP="002D2D49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D2D49" w:rsidRPr="003E1786" w:rsidRDefault="002D2D49" w:rsidP="002D2D49">
      <w:pPr>
        <w:pStyle w:val="a8"/>
        <w:contextualSpacing/>
        <w:rPr>
          <w:rFonts w:ascii="Times New Roman" w:hAnsi="Times New Roman"/>
          <w:sz w:val="28"/>
          <w:szCs w:val="28"/>
        </w:rPr>
      </w:pPr>
      <w:r w:rsidRPr="003E1786">
        <w:rPr>
          <w:rFonts w:ascii="Times New Roman" w:hAnsi="Times New Roman"/>
          <w:sz w:val="28"/>
          <w:szCs w:val="28"/>
        </w:rPr>
        <w:t>ПОСТАНОВЛЕНИЕ</w:t>
      </w:r>
    </w:p>
    <w:p w:rsidR="002D2D49" w:rsidRPr="002D2D49" w:rsidRDefault="002D2D49" w:rsidP="002D2D4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D2D49" w:rsidRPr="002D2D49" w:rsidRDefault="00C42FB9" w:rsidP="002D2D4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от «24» июля </w:t>
      </w:r>
      <w:r w:rsidR="00417BB3">
        <w:rPr>
          <w:rFonts w:ascii="Times New Roman" w:hAnsi="Times New Roman"/>
          <w:sz w:val="24"/>
          <w:szCs w:val="24"/>
          <w:lang w:val="ru-RU"/>
        </w:rPr>
        <w:t>2019</w:t>
      </w:r>
      <w:r w:rsidR="002D2D49" w:rsidRPr="002D2D49">
        <w:rPr>
          <w:rFonts w:ascii="Times New Roman" w:hAnsi="Times New Roman"/>
          <w:sz w:val="24"/>
          <w:szCs w:val="24"/>
          <w:lang w:val="ru-RU"/>
        </w:rPr>
        <w:t xml:space="preserve">г. </w:t>
      </w:r>
      <w:r w:rsidR="00417BB3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</w:t>
      </w:r>
      <w:r w:rsidR="00760041"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="002D2D49" w:rsidRPr="002D2D49">
        <w:rPr>
          <w:rFonts w:ascii="Times New Roman" w:hAnsi="Times New Roman"/>
          <w:sz w:val="24"/>
          <w:szCs w:val="24"/>
          <w:lang w:val="ru-RU"/>
        </w:rPr>
        <w:t>№</w:t>
      </w:r>
      <w:r>
        <w:rPr>
          <w:rFonts w:ascii="Times New Roman" w:hAnsi="Times New Roman"/>
          <w:sz w:val="24"/>
          <w:szCs w:val="24"/>
          <w:lang w:val="ru-RU"/>
        </w:rPr>
        <w:t xml:space="preserve"> 86</w:t>
      </w:r>
    </w:p>
    <w:p w:rsidR="002D2D49" w:rsidRPr="002D2D49" w:rsidRDefault="002D2D49" w:rsidP="002D2D49">
      <w:pPr>
        <w:spacing w:after="0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2D2D49">
        <w:rPr>
          <w:rFonts w:ascii="Times New Roman" w:hAnsi="Times New Roman"/>
          <w:sz w:val="24"/>
          <w:szCs w:val="24"/>
          <w:lang w:val="ru-RU"/>
        </w:rPr>
        <w:t>с. Троицкое</w:t>
      </w:r>
    </w:p>
    <w:p w:rsidR="002D2D49" w:rsidRPr="002D2D49" w:rsidRDefault="002D2D49" w:rsidP="002D2D49">
      <w:pPr>
        <w:spacing w:after="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D2D49" w:rsidRPr="00BE057A" w:rsidRDefault="002D2D49" w:rsidP="002D2D4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E057A">
        <w:rPr>
          <w:rFonts w:ascii="Times New Roman" w:hAnsi="Times New Roman"/>
          <w:b/>
          <w:sz w:val="24"/>
          <w:szCs w:val="24"/>
          <w:lang w:val="ru-RU"/>
        </w:rPr>
        <w:t xml:space="preserve">О внесение изменений в постановление </w:t>
      </w:r>
    </w:p>
    <w:p w:rsidR="002D2D49" w:rsidRPr="00BE057A" w:rsidRDefault="002D2D49" w:rsidP="00BE057A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E057A">
        <w:rPr>
          <w:rFonts w:ascii="Times New Roman" w:hAnsi="Times New Roman"/>
          <w:b/>
          <w:sz w:val="24"/>
          <w:szCs w:val="24"/>
          <w:lang w:val="ru-RU"/>
        </w:rPr>
        <w:t xml:space="preserve"> Администрации Троицкого сельског</w:t>
      </w:r>
      <w:r w:rsidR="00BE057A" w:rsidRPr="00BE057A">
        <w:rPr>
          <w:rFonts w:ascii="Times New Roman" w:hAnsi="Times New Roman"/>
          <w:b/>
          <w:sz w:val="24"/>
          <w:szCs w:val="24"/>
          <w:lang w:val="ru-RU"/>
        </w:rPr>
        <w:t>о поселения от 23.10.2018г № 190</w:t>
      </w:r>
      <w:r w:rsidRPr="00BE057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E057A" w:rsidRPr="00BE057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«Об утверждении муниципальной программы Троицкого сельского поселения «</w:t>
      </w:r>
      <w:r w:rsidR="00BE057A" w:rsidRPr="00BE057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 w:rsidR="00BE057A" w:rsidRPr="00BE057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2D2D49" w:rsidRPr="002D2D49" w:rsidRDefault="002D2D49" w:rsidP="002D2D4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E7ADA" w:rsidRPr="002D2D49" w:rsidRDefault="002D2D49" w:rsidP="002D2D49">
      <w:pPr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D2D49">
        <w:rPr>
          <w:rFonts w:ascii="Times New Roman" w:hAnsi="Times New Roman"/>
          <w:color w:val="000000"/>
          <w:sz w:val="24"/>
          <w:szCs w:val="24"/>
          <w:lang w:val="ru-RU"/>
        </w:rPr>
        <w:t>В целях приведения финансовых ресурсов, необходимых для реализации муниципальной программы, в соответствии с объектами бюджетных ассигнований, предусмотренных решением Собранием депутатов Троицкого сельского поселения</w:t>
      </w:r>
      <w:r w:rsidR="00417BB3">
        <w:rPr>
          <w:rFonts w:ascii="Times New Roman" w:hAnsi="Times New Roman"/>
          <w:color w:val="000000"/>
          <w:sz w:val="24"/>
          <w:szCs w:val="24"/>
          <w:lang w:val="ru-RU"/>
        </w:rPr>
        <w:t xml:space="preserve"> №</w:t>
      </w:r>
      <w:r w:rsidR="00DD0DA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60041">
        <w:rPr>
          <w:rFonts w:ascii="Times New Roman" w:hAnsi="Times New Roman"/>
          <w:color w:val="000000"/>
          <w:sz w:val="24"/>
          <w:szCs w:val="24"/>
          <w:lang w:val="ru-RU"/>
        </w:rPr>
        <w:t>162 от 04.07</w:t>
      </w:r>
      <w:r w:rsidR="00417BB3">
        <w:rPr>
          <w:rFonts w:ascii="Times New Roman" w:hAnsi="Times New Roman"/>
          <w:color w:val="000000"/>
          <w:sz w:val="24"/>
          <w:szCs w:val="24"/>
          <w:lang w:val="ru-RU"/>
        </w:rPr>
        <w:t>.201</w:t>
      </w:r>
      <w:r w:rsidR="00DD0DA1">
        <w:rPr>
          <w:rFonts w:ascii="Times New Roman" w:hAnsi="Times New Roman"/>
          <w:color w:val="000000"/>
          <w:sz w:val="24"/>
          <w:szCs w:val="24"/>
          <w:lang w:val="ru-RU"/>
        </w:rPr>
        <w:t>8</w:t>
      </w:r>
      <w:r w:rsidR="00417BB3">
        <w:rPr>
          <w:rFonts w:ascii="Times New Roman" w:hAnsi="Times New Roman"/>
          <w:color w:val="000000"/>
          <w:sz w:val="24"/>
          <w:szCs w:val="24"/>
          <w:lang w:val="ru-RU"/>
        </w:rPr>
        <w:t>г. «О бюджете Троицкого сельского поселения на 2019-2021г.»</w:t>
      </w:r>
      <w:r w:rsidR="00EE7ADA" w:rsidRPr="002D2D49">
        <w:rPr>
          <w:rFonts w:ascii="Times New Roman" w:hAnsi="Times New Roman"/>
          <w:color w:val="000000"/>
          <w:sz w:val="24"/>
          <w:szCs w:val="24"/>
          <w:lang w:val="ru-RU"/>
        </w:rPr>
        <w:t xml:space="preserve">, в соответствии с постановлением Администрации Троицкого сельского поселения Неклиновского района от 19.08.2013 г. № 84 «Об утверждении Порядка разработки, реализации и оценки эффективности муниципальных программ Троицкого сельского поселения», руководствуясь статьей 41 Устава муниципального образования «Троицкое сельское поселение», Администрация Троицкого сельского постановления </w:t>
      </w:r>
      <w:proofErr w:type="spellStart"/>
      <w:r w:rsidR="00EE7ADA" w:rsidRPr="002D2D49">
        <w:rPr>
          <w:rFonts w:ascii="Times New Roman" w:hAnsi="Times New Roman"/>
          <w:b/>
          <w:color w:val="000000"/>
          <w:sz w:val="24"/>
          <w:szCs w:val="24"/>
          <w:lang w:val="ru-RU"/>
        </w:rPr>
        <w:t>п</w:t>
      </w:r>
      <w:proofErr w:type="spellEnd"/>
      <w:r w:rsidR="00EE7ADA" w:rsidRPr="002D2D4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о с т а </w:t>
      </w:r>
      <w:proofErr w:type="spellStart"/>
      <w:r w:rsidR="00EE7ADA" w:rsidRPr="002D2D49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proofErr w:type="spellEnd"/>
      <w:r w:rsidR="00EE7ADA" w:rsidRPr="002D2D4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о в л я е т:</w:t>
      </w:r>
    </w:p>
    <w:p w:rsidR="00EE7ADA" w:rsidRDefault="00EE7ADA" w:rsidP="00417BB3">
      <w:pPr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EE7ADA" w:rsidRPr="00BE057A" w:rsidRDefault="00417BB3" w:rsidP="00760041">
      <w:pPr>
        <w:pStyle w:val="aa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17BB3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Внести изменения в приложение к постановлению Администрации Троицкого сельского </w:t>
      </w:r>
      <w:r w:rsidR="00BE057A">
        <w:rPr>
          <w:rFonts w:ascii="Times New Roman" w:hAnsi="Times New Roman"/>
          <w:color w:val="000000"/>
          <w:sz w:val="24"/>
          <w:szCs w:val="24"/>
          <w:lang w:val="ru-RU"/>
        </w:rPr>
        <w:t xml:space="preserve">поселения от 23.10.2018 г. № 190 </w:t>
      </w:r>
      <w:r w:rsidR="00BE057A" w:rsidRPr="00BE057A">
        <w:rPr>
          <w:rFonts w:ascii="Times New Roman" w:hAnsi="Times New Roman"/>
          <w:color w:val="000000"/>
          <w:sz w:val="24"/>
          <w:szCs w:val="24"/>
          <w:lang w:val="ru-RU"/>
        </w:rPr>
        <w:t>«Об утверждении муниципальной программы Троицкого сельского поселения «</w:t>
      </w:r>
      <w:r w:rsidR="00BE057A" w:rsidRPr="00BE057A">
        <w:rPr>
          <w:rFonts w:ascii="Times New Roman" w:hAnsi="Times New Roman"/>
          <w:bCs/>
          <w:color w:val="000000"/>
          <w:sz w:val="24"/>
          <w:szCs w:val="24"/>
          <w:lang w:val="ru-RU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 w:rsidR="00BE057A" w:rsidRPr="00BE057A"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="00BE057A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EE7ADA" w:rsidRPr="0011676E" w:rsidRDefault="00EE7ADA" w:rsidP="00760041">
      <w:pPr>
        <w:pStyle w:val="aa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1676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Настоящее постановление вступает в силу со дня официального опубликования на официальном сайте Троицкого сельского поселения</w:t>
      </w:r>
      <w:r w:rsidR="00417BB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E7ADA" w:rsidRPr="0011676E" w:rsidRDefault="00EE7ADA" w:rsidP="00760041">
      <w:pPr>
        <w:pStyle w:val="aa"/>
        <w:numPr>
          <w:ilvl w:val="0"/>
          <w:numId w:val="3"/>
        </w:numPr>
        <w:ind w:left="0" w:firstLine="567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1676E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Контроль за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1A1247">
        <w:rPr>
          <w:rFonts w:ascii="Times New Roman" w:hAnsi="Times New Roman"/>
          <w:color w:val="000000"/>
          <w:sz w:val="24"/>
          <w:szCs w:val="24"/>
          <w:lang w:val="ru-RU"/>
        </w:rPr>
        <w:t>ыполнением данного постановлени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я</w:t>
      </w:r>
      <w:r w:rsidRPr="0011676E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оставляю за собой.</w:t>
      </w:r>
    </w:p>
    <w:p w:rsidR="00EE7ADA" w:rsidRDefault="00EE7ADA" w:rsidP="00EE7ADA">
      <w:pPr>
        <w:spacing w:after="0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2D2D49" w:rsidRDefault="002D2D49" w:rsidP="00EE7ADA">
      <w:pPr>
        <w:spacing w:after="0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2D2D49" w:rsidRPr="00EE0660" w:rsidRDefault="002D2D49" w:rsidP="00EE7ADA">
      <w:pPr>
        <w:spacing w:after="0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2D2D49" w:rsidRDefault="00EE7ADA" w:rsidP="00EE7ADA">
      <w:pPr>
        <w:spacing w:after="0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EE7ADA">
        <w:rPr>
          <w:rFonts w:ascii="Times New Roman" w:hAnsi="Times New Roman"/>
          <w:b/>
          <w:sz w:val="24"/>
          <w:szCs w:val="24"/>
          <w:lang w:val="ru-RU"/>
        </w:rPr>
        <w:t xml:space="preserve">Глава Администрации </w:t>
      </w:r>
    </w:p>
    <w:p w:rsidR="00CF301D" w:rsidRDefault="00EE7ADA" w:rsidP="00EE7ADA">
      <w:pPr>
        <w:spacing w:after="0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EE7ADA">
        <w:rPr>
          <w:rFonts w:ascii="Times New Roman" w:hAnsi="Times New Roman"/>
          <w:b/>
          <w:sz w:val="24"/>
          <w:szCs w:val="24"/>
          <w:lang w:val="ru-RU"/>
        </w:rPr>
        <w:t xml:space="preserve">Троицкого сельского поселения                                                              </w:t>
      </w:r>
      <w:r w:rsidR="00417BB3">
        <w:rPr>
          <w:rFonts w:ascii="Times New Roman" w:hAnsi="Times New Roman"/>
          <w:b/>
          <w:sz w:val="24"/>
          <w:szCs w:val="24"/>
          <w:lang w:val="ru-RU"/>
        </w:rPr>
        <w:t xml:space="preserve">         </w:t>
      </w:r>
      <w:r w:rsidR="002D2D49">
        <w:rPr>
          <w:rFonts w:ascii="Times New Roman" w:hAnsi="Times New Roman"/>
          <w:b/>
          <w:sz w:val="24"/>
          <w:szCs w:val="24"/>
          <w:lang w:val="ru-RU"/>
        </w:rPr>
        <w:t xml:space="preserve">            </w:t>
      </w:r>
      <w:r w:rsidRPr="00EE7ADA">
        <w:rPr>
          <w:rFonts w:ascii="Times New Roman" w:hAnsi="Times New Roman"/>
          <w:b/>
          <w:sz w:val="24"/>
          <w:szCs w:val="24"/>
          <w:lang w:val="ru-RU"/>
        </w:rPr>
        <w:t>О.Н.</w:t>
      </w:r>
      <w:r w:rsidR="002D2D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E7ADA">
        <w:rPr>
          <w:rFonts w:ascii="Times New Roman" w:hAnsi="Times New Roman"/>
          <w:b/>
          <w:sz w:val="24"/>
          <w:szCs w:val="24"/>
          <w:lang w:val="ru-RU"/>
        </w:rPr>
        <w:t>Гурина</w:t>
      </w:r>
    </w:p>
    <w:p w:rsidR="00AC0E64" w:rsidRDefault="00AC0E64" w:rsidP="00EE7ADA">
      <w:pPr>
        <w:spacing w:after="0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AC0E64" w:rsidRPr="00BE057A" w:rsidRDefault="00AC0E64" w:rsidP="00AC0E64">
      <w:pPr>
        <w:pageBreakBefore/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Приложение </w:t>
      </w:r>
    </w:p>
    <w:p w:rsidR="00AC0E64" w:rsidRPr="00BE057A" w:rsidRDefault="00AC0E64" w:rsidP="00AC0E64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постановлению</w:t>
      </w:r>
    </w:p>
    <w:p w:rsidR="00AC0E64" w:rsidRPr="00BE057A" w:rsidRDefault="00AC0E64" w:rsidP="00AC0E64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Администрации </w:t>
      </w:r>
    </w:p>
    <w:p w:rsidR="00AC0E64" w:rsidRPr="00BE057A" w:rsidRDefault="00AC0E64" w:rsidP="00AC0E64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Троицкого сельского поселения</w:t>
      </w:r>
    </w:p>
    <w:p w:rsidR="00AC0E64" w:rsidRPr="00BE057A" w:rsidRDefault="00C42FB9" w:rsidP="00AC0E64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«24» июля </w:t>
      </w:r>
      <w:r w:rsidR="00AC0E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2019</w:t>
      </w:r>
      <w:r w:rsidR="00AC0E64"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</w:t>
      </w:r>
      <w:r w:rsidR="00AC0E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C0E64"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86</w:t>
      </w:r>
    </w:p>
    <w:p w:rsidR="00AC0E64" w:rsidRPr="00BE057A" w:rsidRDefault="00AC0E64" w:rsidP="00AC0E64">
      <w:pPr>
        <w:suppressAutoHyphens/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МУНИЦИПАЛЬНАЯ ПРОГРАММА</w:t>
      </w:r>
    </w:p>
    <w:p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Троицкого сельского поселения 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«Защита населения и территории от чрезвычайных ситуаций, обеспечение пожарной безопасности на водных объектах»</w:t>
      </w:r>
    </w:p>
    <w:p w:rsidR="00AC0E64" w:rsidRPr="00BE057A" w:rsidRDefault="00AC0E64" w:rsidP="00AC0E64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ПАСПОРТ</w:t>
      </w:r>
    </w:p>
    <w:p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муниципальной программы Троицкого сельского поселения</w:t>
      </w:r>
    </w:p>
    <w:p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«Защита населения и территории от чрезвычайных ситуаций, обеспечение пожарной безопасности на водных объектах»</w:t>
      </w: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7740"/>
      </w:tblGrid>
      <w:tr w:rsidR="00AC0E64" w:rsidRPr="00C42FB9" w:rsidTr="00376CE6">
        <w:trPr>
          <w:trHeight w:val="600"/>
          <w:tblCellSpacing w:w="5" w:type="nil"/>
        </w:trPr>
        <w:tc>
          <w:tcPr>
            <w:tcW w:w="240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Наименование </w:t>
            </w:r>
          </w:p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муниципальной программы</w:t>
            </w:r>
          </w:p>
        </w:tc>
        <w:tc>
          <w:tcPr>
            <w:tcW w:w="774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муниципальная программа Троицкого сельского поселения «Защита населения и территории от чрезвычайных ситуаций, обеспечение пожарной безопасности на водных объектах» (далее – муниципальная программа)</w:t>
            </w:r>
          </w:p>
        </w:tc>
      </w:tr>
      <w:tr w:rsidR="00AC0E64" w:rsidRPr="00BE057A" w:rsidTr="00376CE6">
        <w:trPr>
          <w:trHeight w:val="600"/>
          <w:tblCellSpacing w:w="5" w:type="nil"/>
        </w:trPr>
        <w:tc>
          <w:tcPr>
            <w:tcW w:w="240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Ответственный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исполнитель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муниципальной программы</w:t>
            </w:r>
          </w:p>
        </w:tc>
        <w:tc>
          <w:tcPr>
            <w:tcW w:w="774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:rsidTr="00376CE6">
        <w:trPr>
          <w:trHeight w:val="600"/>
          <w:tblCellSpacing w:w="5" w:type="nil"/>
        </w:trPr>
        <w:tc>
          <w:tcPr>
            <w:tcW w:w="240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Соисполнители муниципальной программы </w:t>
            </w:r>
          </w:p>
        </w:tc>
        <w:tc>
          <w:tcPr>
            <w:tcW w:w="774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BE057A" w:rsidTr="00376CE6">
        <w:trPr>
          <w:trHeight w:val="600"/>
          <w:tblCellSpacing w:w="5" w:type="nil"/>
        </w:trPr>
        <w:tc>
          <w:tcPr>
            <w:tcW w:w="240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Участники муниципальной программы </w:t>
            </w:r>
          </w:p>
        </w:tc>
        <w:tc>
          <w:tcPr>
            <w:tcW w:w="774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:rsidTr="00376CE6">
        <w:trPr>
          <w:trHeight w:val="600"/>
          <w:tblCellSpacing w:w="5" w:type="nil"/>
        </w:trPr>
        <w:tc>
          <w:tcPr>
            <w:tcW w:w="240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Подпрограммы муниципальной программы</w:t>
            </w:r>
          </w:p>
        </w:tc>
        <w:tc>
          <w:tcPr>
            <w:tcW w:w="7740" w:type="dxa"/>
          </w:tcPr>
          <w:p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 «Пожарная безопасность на территории Троицкого сельского поселения» </w:t>
            </w:r>
          </w:p>
          <w:p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2. «Безопасность людей на водных объектах» </w:t>
            </w:r>
          </w:p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3.«Поддержка добровольных пожарных дружин на территории Троицкого сельского поселения»</w:t>
            </w:r>
          </w:p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 « Защита от чрезвычайных ситуаций»</w:t>
            </w:r>
          </w:p>
        </w:tc>
      </w:tr>
      <w:tr w:rsidR="00AC0E64" w:rsidRPr="00BE057A" w:rsidTr="00376CE6">
        <w:trPr>
          <w:trHeight w:val="800"/>
          <w:tblCellSpacing w:w="5" w:type="nil"/>
        </w:trPr>
        <w:tc>
          <w:tcPr>
            <w:tcW w:w="240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Программно-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инструменты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C42FB9" w:rsidTr="00376CE6">
        <w:trPr>
          <w:trHeight w:val="600"/>
          <w:tblCellSpacing w:w="5" w:type="nil"/>
        </w:trPr>
        <w:tc>
          <w:tcPr>
            <w:tcW w:w="240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Цели  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Минимизация социального и экономического ущерба, наносимого населению, экономике и природной среде,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AC0E64" w:rsidRPr="00C42FB9" w:rsidTr="00376CE6">
        <w:trPr>
          <w:trHeight w:val="962"/>
          <w:tblCellSpacing w:w="5" w:type="nil"/>
        </w:trPr>
        <w:tc>
          <w:tcPr>
            <w:tcW w:w="240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Задачи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эффективного предупреждения и ликвидации чрезвычайных ситуаций природного и техногенного характера, пожаров, происшествий на водных объектах;</w:t>
            </w:r>
          </w:p>
          <w:p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поддержание в постоянной готовности системы оповещения населения Троицкого сельского поселения</w:t>
            </w:r>
          </w:p>
        </w:tc>
      </w:tr>
      <w:tr w:rsidR="00AC0E64" w:rsidRPr="00C42FB9" w:rsidTr="00376CE6">
        <w:trPr>
          <w:trHeight w:val="1509"/>
          <w:tblCellSpacing w:w="5" w:type="nil"/>
        </w:trPr>
        <w:tc>
          <w:tcPr>
            <w:tcW w:w="240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Calibri" w:eastAsia="Times New Roman" w:hAnsi="Calibri" w:cs="Times New Roman"/>
                <w:sz w:val="24"/>
                <w:szCs w:val="24"/>
                <w:lang w:val="ru-RU" w:eastAsia="en-US"/>
              </w:rPr>
              <w:br w:type="page"/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индикаторы и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показатели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1. Количество чрезвычайных пожаров.</w:t>
            </w:r>
          </w:p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2. Количество выездов на чрезвычайные ситуации и происшествия.</w:t>
            </w:r>
          </w:p>
        </w:tc>
      </w:tr>
      <w:tr w:rsidR="00AC0E64" w:rsidRPr="00C42FB9" w:rsidTr="00376CE6">
        <w:trPr>
          <w:trHeight w:val="600"/>
          <w:tblCellSpacing w:w="5" w:type="nil"/>
        </w:trPr>
        <w:tc>
          <w:tcPr>
            <w:tcW w:w="240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Этапы и сроки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постоянной основе, этапы не выделяются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1 января 2019г – 31 декабря 2030г                               </w:t>
            </w:r>
          </w:p>
        </w:tc>
      </w:tr>
    </w:tbl>
    <w:p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C0E64" w:rsidRPr="00BE057A" w:rsidRDefault="00AC0E64" w:rsidP="00AC0E64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352"/>
        <w:gridCol w:w="1985"/>
        <w:gridCol w:w="1843"/>
      </w:tblGrid>
      <w:tr w:rsidR="00AC0E64" w:rsidRPr="00C42FB9" w:rsidTr="00376CE6">
        <w:trPr>
          <w:trHeight w:val="1000"/>
          <w:tblCellSpacing w:w="5" w:type="nil"/>
        </w:trPr>
        <w:tc>
          <w:tcPr>
            <w:tcW w:w="240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Ресурсное обеспечение программы      </w:t>
            </w:r>
          </w:p>
        </w:tc>
        <w:tc>
          <w:tcPr>
            <w:tcW w:w="7740" w:type="dxa"/>
            <w:gridSpan w:val="4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объем бюджетных ассигнований на реализацию муниципальной программы составляет </w:t>
            </w:r>
            <w:r w:rsidR="00376C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412,8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тыс. </w:t>
            </w:r>
            <w:proofErr w:type="spellStart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руб</w:t>
            </w:r>
            <w:proofErr w:type="spellEnd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в том числе:</w:t>
            </w:r>
          </w:p>
        </w:tc>
      </w:tr>
      <w:tr w:rsidR="00AC0E64" w:rsidRPr="00BE057A" w:rsidTr="00376CE6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2352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:rsidR="00AC0E64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 поселения</w:t>
            </w:r>
          </w:p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C0E64" w:rsidRPr="00BE057A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2352" w:type="dxa"/>
          </w:tcPr>
          <w:p w:rsidR="00AC0E64" w:rsidRPr="00BE057A" w:rsidRDefault="00376CE6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1985" w:type="dxa"/>
            <w:shd w:val="clear" w:color="auto" w:fill="auto"/>
          </w:tcPr>
          <w:p w:rsidR="00AC0E64" w:rsidRPr="00BE057A" w:rsidRDefault="00AC0E64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C0E64" w:rsidRPr="00BE057A" w:rsidRDefault="00376CE6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65,2</w:t>
            </w:r>
          </w:p>
        </w:tc>
      </w:tr>
      <w:tr w:rsidR="00AC0E64" w:rsidRPr="00BE057A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2352" w:type="dxa"/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31</w:t>
            </w: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,6</w:t>
            </w:r>
          </w:p>
        </w:tc>
        <w:tc>
          <w:tcPr>
            <w:tcW w:w="1985" w:type="dxa"/>
            <w:shd w:val="clear" w:color="auto" w:fill="auto"/>
          </w:tcPr>
          <w:p w:rsidR="00AC0E64" w:rsidRPr="00BE057A" w:rsidRDefault="00AC0E64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C0E64" w:rsidRDefault="00AC0E64" w:rsidP="00376CE6">
            <w:pPr>
              <w:jc w:val="center"/>
            </w:pPr>
            <w:r w:rsidRPr="0053640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31,6</w:t>
            </w:r>
          </w:p>
        </w:tc>
      </w:tr>
      <w:tr w:rsidR="00AC0E64" w:rsidRPr="00BE057A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2352" w:type="dxa"/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31</w:t>
            </w: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,6</w:t>
            </w:r>
          </w:p>
        </w:tc>
        <w:tc>
          <w:tcPr>
            <w:tcW w:w="1985" w:type="dxa"/>
            <w:shd w:val="clear" w:color="auto" w:fill="auto"/>
          </w:tcPr>
          <w:p w:rsidR="00AC0E64" w:rsidRPr="00BE057A" w:rsidRDefault="00AC0E64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C0E64" w:rsidRDefault="00AC0E64" w:rsidP="00376CE6">
            <w:pPr>
              <w:jc w:val="center"/>
            </w:pPr>
            <w:r w:rsidRPr="0053640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31,6</w:t>
            </w:r>
          </w:p>
        </w:tc>
      </w:tr>
      <w:tr w:rsidR="00AC0E64" w:rsidRPr="00BE057A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2352" w:type="dxa"/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31</w:t>
            </w: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,6</w:t>
            </w:r>
          </w:p>
        </w:tc>
        <w:tc>
          <w:tcPr>
            <w:tcW w:w="1985" w:type="dxa"/>
            <w:shd w:val="clear" w:color="auto" w:fill="auto"/>
          </w:tcPr>
          <w:p w:rsidR="00AC0E64" w:rsidRPr="00BE057A" w:rsidRDefault="00AC0E64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C0E64" w:rsidRDefault="00AC0E64" w:rsidP="00376CE6">
            <w:pPr>
              <w:jc w:val="center"/>
            </w:pPr>
            <w:r w:rsidRPr="0053640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31,6</w:t>
            </w:r>
          </w:p>
        </w:tc>
      </w:tr>
      <w:tr w:rsidR="00AC0E64" w:rsidRPr="00BE057A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2352" w:type="dxa"/>
          </w:tcPr>
          <w:p w:rsidR="00AC0E64" w:rsidRDefault="00AC0E64" w:rsidP="00376CE6">
            <w:pPr>
              <w:jc w:val="center"/>
            </w:pPr>
            <w:r w:rsidRPr="00A2385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31,6</w:t>
            </w:r>
          </w:p>
        </w:tc>
        <w:tc>
          <w:tcPr>
            <w:tcW w:w="1985" w:type="dxa"/>
            <w:shd w:val="clear" w:color="auto" w:fill="auto"/>
          </w:tcPr>
          <w:p w:rsidR="00AC0E64" w:rsidRPr="00BE057A" w:rsidRDefault="00AC0E64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C0E64" w:rsidRDefault="00AC0E64" w:rsidP="00376CE6">
            <w:pPr>
              <w:jc w:val="center"/>
            </w:pPr>
            <w:r w:rsidRPr="0053640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31,6</w:t>
            </w:r>
          </w:p>
        </w:tc>
      </w:tr>
      <w:tr w:rsidR="00AC0E64" w:rsidRPr="00BE057A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2024</w:t>
            </w:r>
          </w:p>
        </w:tc>
        <w:tc>
          <w:tcPr>
            <w:tcW w:w="2352" w:type="dxa"/>
          </w:tcPr>
          <w:p w:rsidR="00AC0E64" w:rsidRDefault="00AC0E64" w:rsidP="00376CE6">
            <w:pPr>
              <w:jc w:val="center"/>
            </w:pPr>
            <w:r w:rsidRPr="00A2385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31,6</w:t>
            </w:r>
          </w:p>
        </w:tc>
        <w:tc>
          <w:tcPr>
            <w:tcW w:w="1985" w:type="dxa"/>
            <w:shd w:val="clear" w:color="auto" w:fill="auto"/>
          </w:tcPr>
          <w:p w:rsidR="00AC0E64" w:rsidRPr="00BE057A" w:rsidRDefault="00AC0E64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C0E64" w:rsidRDefault="00AC0E64" w:rsidP="00376CE6">
            <w:pPr>
              <w:jc w:val="center"/>
            </w:pPr>
            <w:r w:rsidRPr="0053640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31,6</w:t>
            </w:r>
          </w:p>
        </w:tc>
      </w:tr>
      <w:tr w:rsidR="00AC0E64" w:rsidRPr="00BE057A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2025</w:t>
            </w:r>
          </w:p>
        </w:tc>
        <w:tc>
          <w:tcPr>
            <w:tcW w:w="2352" w:type="dxa"/>
          </w:tcPr>
          <w:p w:rsidR="00AC0E64" w:rsidRDefault="00AC0E64" w:rsidP="00376CE6">
            <w:pPr>
              <w:jc w:val="center"/>
            </w:pPr>
            <w:r w:rsidRPr="00A2385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31,6</w:t>
            </w:r>
          </w:p>
        </w:tc>
        <w:tc>
          <w:tcPr>
            <w:tcW w:w="1985" w:type="dxa"/>
            <w:shd w:val="clear" w:color="auto" w:fill="auto"/>
          </w:tcPr>
          <w:p w:rsidR="00AC0E64" w:rsidRPr="00BE057A" w:rsidRDefault="00AC0E64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C0E64" w:rsidRDefault="00AC0E64" w:rsidP="00376CE6">
            <w:pPr>
              <w:jc w:val="center"/>
            </w:pPr>
            <w:r w:rsidRPr="0053640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31,6</w:t>
            </w:r>
          </w:p>
        </w:tc>
      </w:tr>
      <w:tr w:rsidR="00AC0E64" w:rsidRPr="00BE057A" w:rsidTr="00376CE6">
        <w:trPr>
          <w:trHeight w:val="400"/>
          <w:tblCellSpacing w:w="5" w:type="nil"/>
        </w:trPr>
        <w:tc>
          <w:tcPr>
            <w:tcW w:w="240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2026</w:t>
            </w:r>
          </w:p>
        </w:tc>
        <w:tc>
          <w:tcPr>
            <w:tcW w:w="2352" w:type="dxa"/>
          </w:tcPr>
          <w:p w:rsidR="00AC0E64" w:rsidRDefault="00AC0E64" w:rsidP="00376CE6">
            <w:pPr>
              <w:jc w:val="center"/>
            </w:pPr>
            <w:r w:rsidRPr="00A2385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31,6</w:t>
            </w:r>
          </w:p>
        </w:tc>
        <w:tc>
          <w:tcPr>
            <w:tcW w:w="1985" w:type="dxa"/>
            <w:shd w:val="clear" w:color="auto" w:fill="auto"/>
          </w:tcPr>
          <w:p w:rsidR="00AC0E64" w:rsidRPr="00BE057A" w:rsidRDefault="00AC0E64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C0E64" w:rsidRDefault="00AC0E64" w:rsidP="00376CE6">
            <w:pPr>
              <w:jc w:val="center"/>
            </w:pPr>
            <w:r w:rsidRPr="0053640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31,6</w:t>
            </w:r>
          </w:p>
        </w:tc>
      </w:tr>
      <w:tr w:rsidR="00AC0E64" w:rsidRPr="00BE057A" w:rsidTr="00376CE6">
        <w:trPr>
          <w:trHeight w:val="400"/>
          <w:tblCellSpacing w:w="5" w:type="nil"/>
        </w:trPr>
        <w:tc>
          <w:tcPr>
            <w:tcW w:w="240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2027</w:t>
            </w:r>
          </w:p>
        </w:tc>
        <w:tc>
          <w:tcPr>
            <w:tcW w:w="2352" w:type="dxa"/>
          </w:tcPr>
          <w:p w:rsidR="00AC0E64" w:rsidRDefault="00AC0E64" w:rsidP="00376CE6">
            <w:pPr>
              <w:jc w:val="center"/>
            </w:pPr>
            <w:r w:rsidRPr="00A2385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31,6</w:t>
            </w:r>
          </w:p>
        </w:tc>
        <w:tc>
          <w:tcPr>
            <w:tcW w:w="1985" w:type="dxa"/>
            <w:shd w:val="clear" w:color="auto" w:fill="auto"/>
          </w:tcPr>
          <w:p w:rsidR="00AC0E64" w:rsidRPr="00BE057A" w:rsidRDefault="00AC0E64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C0E64" w:rsidRDefault="00AC0E64" w:rsidP="00376CE6">
            <w:pPr>
              <w:jc w:val="center"/>
            </w:pPr>
            <w:r w:rsidRPr="0053640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31,6</w:t>
            </w:r>
          </w:p>
        </w:tc>
      </w:tr>
      <w:tr w:rsidR="00AC0E64" w:rsidRPr="00BE057A" w:rsidTr="00376CE6">
        <w:trPr>
          <w:trHeight w:val="400"/>
          <w:tblCellSpacing w:w="5" w:type="nil"/>
        </w:trPr>
        <w:tc>
          <w:tcPr>
            <w:tcW w:w="240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2028</w:t>
            </w:r>
          </w:p>
        </w:tc>
        <w:tc>
          <w:tcPr>
            <w:tcW w:w="2352" w:type="dxa"/>
          </w:tcPr>
          <w:p w:rsidR="00AC0E64" w:rsidRDefault="00AC0E64" w:rsidP="00376CE6">
            <w:pPr>
              <w:jc w:val="center"/>
            </w:pPr>
            <w:r w:rsidRPr="00A2385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31,6</w:t>
            </w:r>
          </w:p>
        </w:tc>
        <w:tc>
          <w:tcPr>
            <w:tcW w:w="1985" w:type="dxa"/>
            <w:shd w:val="clear" w:color="auto" w:fill="auto"/>
          </w:tcPr>
          <w:p w:rsidR="00AC0E64" w:rsidRPr="00BE057A" w:rsidRDefault="00AC0E64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C0E64" w:rsidRDefault="00AC0E64" w:rsidP="00376CE6">
            <w:pPr>
              <w:jc w:val="center"/>
            </w:pPr>
            <w:r w:rsidRPr="0053640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31,6</w:t>
            </w:r>
          </w:p>
        </w:tc>
      </w:tr>
      <w:tr w:rsidR="00AC0E64" w:rsidRPr="00BE057A" w:rsidTr="00376CE6">
        <w:trPr>
          <w:trHeight w:val="400"/>
          <w:tblCellSpacing w:w="5" w:type="nil"/>
        </w:trPr>
        <w:tc>
          <w:tcPr>
            <w:tcW w:w="240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2029</w:t>
            </w:r>
          </w:p>
        </w:tc>
        <w:tc>
          <w:tcPr>
            <w:tcW w:w="2352" w:type="dxa"/>
          </w:tcPr>
          <w:p w:rsidR="00AC0E64" w:rsidRDefault="00AC0E64" w:rsidP="00376CE6">
            <w:pPr>
              <w:jc w:val="center"/>
            </w:pPr>
            <w:r w:rsidRPr="00A2385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31,6</w:t>
            </w:r>
          </w:p>
        </w:tc>
        <w:tc>
          <w:tcPr>
            <w:tcW w:w="1985" w:type="dxa"/>
            <w:shd w:val="clear" w:color="auto" w:fill="auto"/>
          </w:tcPr>
          <w:p w:rsidR="00AC0E64" w:rsidRPr="00BE057A" w:rsidRDefault="00AC0E64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C0E64" w:rsidRDefault="00AC0E64" w:rsidP="00376CE6">
            <w:pPr>
              <w:jc w:val="center"/>
            </w:pPr>
            <w:r w:rsidRPr="0053640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31,6</w:t>
            </w:r>
          </w:p>
        </w:tc>
      </w:tr>
      <w:tr w:rsidR="00AC0E64" w:rsidRPr="00BE057A" w:rsidTr="00376CE6">
        <w:trPr>
          <w:trHeight w:val="400"/>
          <w:tblCellSpacing w:w="5" w:type="nil"/>
        </w:trPr>
        <w:tc>
          <w:tcPr>
            <w:tcW w:w="240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2030</w:t>
            </w:r>
          </w:p>
        </w:tc>
        <w:tc>
          <w:tcPr>
            <w:tcW w:w="2352" w:type="dxa"/>
          </w:tcPr>
          <w:p w:rsidR="00AC0E64" w:rsidRDefault="00AC0E64" w:rsidP="00376CE6">
            <w:pPr>
              <w:jc w:val="center"/>
            </w:pPr>
            <w:r w:rsidRPr="00A2385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31,6</w:t>
            </w:r>
          </w:p>
        </w:tc>
        <w:tc>
          <w:tcPr>
            <w:tcW w:w="1985" w:type="dxa"/>
            <w:shd w:val="clear" w:color="auto" w:fill="auto"/>
          </w:tcPr>
          <w:p w:rsidR="00AC0E64" w:rsidRPr="00BE057A" w:rsidRDefault="00AC0E64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C0E64" w:rsidRDefault="00AC0E64" w:rsidP="00376CE6">
            <w:pPr>
              <w:jc w:val="center"/>
            </w:pPr>
            <w:r w:rsidRPr="0053640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31,6</w:t>
            </w:r>
          </w:p>
        </w:tc>
      </w:tr>
      <w:tr w:rsidR="00AC0E64" w:rsidRPr="00C42FB9" w:rsidTr="00376CE6">
        <w:trPr>
          <w:trHeight w:val="1123"/>
          <w:tblCellSpacing w:w="5" w:type="nil"/>
        </w:trPr>
        <w:tc>
          <w:tcPr>
            <w:tcW w:w="240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Ожидаемые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результаты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программы      </w:t>
            </w:r>
          </w:p>
        </w:tc>
        <w:tc>
          <w:tcPr>
            <w:tcW w:w="7740" w:type="dxa"/>
            <w:gridSpan w:val="4"/>
          </w:tcPr>
          <w:p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C0E64" w:rsidRPr="00BE057A" w:rsidRDefault="00AC0E64" w:rsidP="00376CE6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снижение рисков возникновения пожаров, чрезвычайных ситуаций, несчастных случаев на воде;</w:t>
            </w:r>
          </w:p>
          <w:p w:rsidR="00AC0E64" w:rsidRPr="00BE057A" w:rsidRDefault="00AC0E64" w:rsidP="00376CE6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повышение уровня безопасности населения от чрезвычайных ситуациях природного и техногенного характера;</w:t>
            </w:r>
          </w:p>
          <w:p w:rsidR="00AC0E64" w:rsidRPr="00BE057A" w:rsidRDefault="00AC0E64" w:rsidP="00376CE6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улучшение системы информирования населения Троицкого сельского поселения;</w:t>
            </w:r>
          </w:p>
          <w:p w:rsidR="00AC0E64" w:rsidRPr="00BE057A" w:rsidRDefault="00AC0E64" w:rsidP="00376CE6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проведение профилактических мероприятий по предотвращению пожаров, чрезвычайных ситуаций и происшествий на воде.</w:t>
            </w:r>
          </w:p>
          <w:p w:rsidR="00AC0E64" w:rsidRPr="00BE057A" w:rsidRDefault="00AC0E64" w:rsidP="00376CE6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</w:tbl>
    <w:p w:rsidR="00AC0E64" w:rsidRPr="00BE057A" w:rsidRDefault="00AC0E64" w:rsidP="00AC0E6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ПАСПОРТ</w:t>
      </w:r>
    </w:p>
    <w:p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подпрограммы </w:t>
      </w:r>
      <w:r w:rsidRPr="00BE057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«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Пожарная безопасность на территории Троицкого сельского поселения</w:t>
      </w:r>
      <w:r w:rsidRPr="00BE057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»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7740"/>
      </w:tblGrid>
      <w:tr w:rsidR="00AC0E64" w:rsidRPr="00C42FB9" w:rsidTr="00376CE6">
        <w:trPr>
          <w:trHeight w:val="600"/>
          <w:tblCellSpacing w:w="5" w:type="nil"/>
        </w:trPr>
        <w:tc>
          <w:tcPr>
            <w:tcW w:w="240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Наименование </w:t>
            </w:r>
          </w:p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подпрограммы</w:t>
            </w:r>
          </w:p>
        </w:tc>
        <w:tc>
          <w:tcPr>
            <w:tcW w:w="774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1.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Пожарная безопасность на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AC0E64" w:rsidRPr="00BE057A" w:rsidTr="00376CE6">
        <w:trPr>
          <w:trHeight w:val="600"/>
          <w:tblCellSpacing w:w="5" w:type="nil"/>
        </w:trPr>
        <w:tc>
          <w:tcPr>
            <w:tcW w:w="240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Ответственный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исполнитель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подпрограммы</w:t>
            </w:r>
          </w:p>
        </w:tc>
        <w:tc>
          <w:tcPr>
            <w:tcW w:w="774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:rsidTr="00376CE6">
        <w:trPr>
          <w:trHeight w:val="600"/>
          <w:tblCellSpacing w:w="5" w:type="nil"/>
        </w:trPr>
        <w:tc>
          <w:tcPr>
            <w:tcW w:w="240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Соисполнители подпрограммы </w:t>
            </w:r>
          </w:p>
        </w:tc>
        <w:tc>
          <w:tcPr>
            <w:tcW w:w="774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BE057A" w:rsidTr="00376CE6">
        <w:trPr>
          <w:trHeight w:val="600"/>
          <w:tblCellSpacing w:w="5" w:type="nil"/>
        </w:trPr>
        <w:tc>
          <w:tcPr>
            <w:tcW w:w="240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Участники подпрограммы </w:t>
            </w:r>
          </w:p>
        </w:tc>
        <w:tc>
          <w:tcPr>
            <w:tcW w:w="774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:rsidTr="00376CE6">
        <w:trPr>
          <w:trHeight w:val="800"/>
          <w:tblCellSpacing w:w="5" w:type="nil"/>
        </w:trPr>
        <w:tc>
          <w:tcPr>
            <w:tcW w:w="240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Программно-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инструменты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C42FB9" w:rsidTr="00376CE6">
        <w:trPr>
          <w:trHeight w:val="600"/>
          <w:tblCellSpacing w:w="5" w:type="nil"/>
        </w:trPr>
        <w:tc>
          <w:tcPr>
            <w:tcW w:w="240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Цели  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Повышение уровня пожарной безопасности населения и территории Троицкого сельского поселения</w:t>
            </w:r>
          </w:p>
        </w:tc>
      </w:tr>
      <w:tr w:rsidR="00AC0E64" w:rsidRPr="00C42FB9" w:rsidTr="00376CE6">
        <w:trPr>
          <w:trHeight w:val="706"/>
          <w:tblCellSpacing w:w="5" w:type="nil"/>
        </w:trPr>
        <w:tc>
          <w:tcPr>
            <w:tcW w:w="240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Задачи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эффективного предупреждения и ликвидации пожаров</w:t>
            </w:r>
          </w:p>
        </w:tc>
      </w:tr>
      <w:tr w:rsidR="00AC0E64" w:rsidRPr="00C42FB9" w:rsidTr="00376CE6">
        <w:trPr>
          <w:trHeight w:val="1509"/>
          <w:tblCellSpacing w:w="5" w:type="nil"/>
        </w:trPr>
        <w:tc>
          <w:tcPr>
            <w:tcW w:w="240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Calibri" w:eastAsia="Times New Roman" w:hAnsi="Calibri" w:cs="Times New Roman"/>
                <w:sz w:val="24"/>
                <w:szCs w:val="24"/>
                <w:lang w:val="ru-RU" w:eastAsia="en-US"/>
              </w:rPr>
              <w:br w:type="page"/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индикаторы и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показатели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Количество выездов на тушение пожаров, единиц</w:t>
            </w:r>
          </w:p>
        </w:tc>
      </w:tr>
      <w:tr w:rsidR="00AC0E64" w:rsidRPr="00C42FB9" w:rsidTr="00376CE6">
        <w:trPr>
          <w:trHeight w:val="600"/>
          <w:tblCellSpacing w:w="5" w:type="nil"/>
        </w:trPr>
        <w:tc>
          <w:tcPr>
            <w:tcW w:w="240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Этапы и сроки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постоянной основе, этапы не выделяются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1 января 2019г – 31 декабря 2030г                               </w:t>
            </w:r>
          </w:p>
        </w:tc>
      </w:tr>
    </w:tbl>
    <w:p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C0E64" w:rsidRPr="00BE057A" w:rsidRDefault="00AC0E64" w:rsidP="00AC0E64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352"/>
        <w:gridCol w:w="1985"/>
        <w:gridCol w:w="1843"/>
      </w:tblGrid>
      <w:tr w:rsidR="00AC0E64" w:rsidRPr="00C42FB9" w:rsidTr="00376CE6">
        <w:trPr>
          <w:trHeight w:val="1000"/>
          <w:tblCellSpacing w:w="5" w:type="nil"/>
        </w:trPr>
        <w:tc>
          <w:tcPr>
            <w:tcW w:w="240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объем бюджетных ассигнований на реализацию муниципа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льной программы составляет 385,1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тыс. руб., в том числе:</w:t>
            </w:r>
          </w:p>
        </w:tc>
      </w:tr>
      <w:tr w:rsidR="00AC0E64" w:rsidRPr="00BE057A" w:rsidTr="00376CE6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2352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 поселения</w:t>
            </w:r>
          </w:p>
        </w:tc>
      </w:tr>
      <w:tr w:rsidR="00AC0E64" w:rsidRPr="00BE057A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2352" w:type="dxa"/>
          </w:tcPr>
          <w:p w:rsidR="00AC0E64" w:rsidRPr="00BE057A" w:rsidRDefault="00AC0E64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7</w:t>
            </w: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AC0E64" w:rsidRPr="00BE057A" w:rsidRDefault="00AC0E64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37,5</w:t>
            </w:r>
          </w:p>
        </w:tc>
      </w:tr>
      <w:tr w:rsidR="00AC0E64" w:rsidRPr="00BE057A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2352" w:type="dxa"/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31</w:t>
            </w: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,6</w:t>
            </w:r>
          </w:p>
        </w:tc>
        <w:tc>
          <w:tcPr>
            <w:tcW w:w="1985" w:type="dxa"/>
            <w:shd w:val="clear" w:color="auto" w:fill="auto"/>
          </w:tcPr>
          <w:p w:rsidR="00AC0E64" w:rsidRPr="00BE057A" w:rsidRDefault="00AC0E64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C0E64" w:rsidRDefault="00AC0E64" w:rsidP="00376CE6">
            <w:pPr>
              <w:jc w:val="center"/>
            </w:pPr>
            <w:r w:rsidRPr="004F657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31,6</w:t>
            </w:r>
          </w:p>
        </w:tc>
      </w:tr>
      <w:tr w:rsidR="00AC0E64" w:rsidRPr="00BE057A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2352" w:type="dxa"/>
          </w:tcPr>
          <w:p w:rsidR="00AC0E64" w:rsidRDefault="00AC0E64" w:rsidP="00376CE6">
            <w:pPr>
              <w:jc w:val="center"/>
            </w:pPr>
            <w:r w:rsidRPr="00223D9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31,6</w:t>
            </w:r>
          </w:p>
        </w:tc>
        <w:tc>
          <w:tcPr>
            <w:tcW w:w="1985" w:type="dxa"/>
            <w:shd w:val="clear" w:color="auto" w:fill="auto"/>
          </w:tcPr>
          <w:p w:rsidR="00AC0E64" w:rsidRPr="00BE057A" w:rsidRDefault="00AC0E64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C0E64" w:rsidRDefault="00AC0E64" w:rsidP="00376CE6">
            <w:pPr>
              <w:jc w:val="center"/>
            </w:pPr>
            <w:r w:rsidRPr="004F657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31,6</w:t>
            </w:r>
          </w:p>
        </w:tc>
      </w:tr>
      <w:tr w:rsidR="00AC0E64" w:rsidRPr="00BE057A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2352" w:type="dxa"/>
          </w:tcPr>
          <w:p w:rsidR="00AC0E64" w:rsidRDefault="00AC0E64" w:rsidP="00376CE6">
            <w:pPr>
              <w:jc w:val="center"/>
            </w:pPr>
            <w:r w:rsidRPr="00223D9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31,6</w:t>
            </w:r>
          </w:p>
        </w:tc>
        <w:tc>
          <w:tcPr>
            <w:tcW w:w="1985" w:type="dxa"/>
            <w:shd w:val="clear" w:color="auto" w:fill="auto"/>
          </w:tcPr>
          <w:p w:rsidR="00AC0E64" w:rsidRPr="00BE057A" w:rsidRDefault="00AC0E64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C0E64" w:rsidRDefault="00AC0E64" w:rsidP="00376CE6">
            <w:pPr>
              <w:jc w:val="center"/>
            </w:pPr>
            <w:r w:rsidRPr="004F657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31,6</w:t>
            </w:r>
          </w:p>
        </w:tc>
      </w:tr>
      <w:tr w:rsidR="00AC0E64" w:rsidRPr="00BE057A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2352" w:type="dxa"/>
          </w:tcPr>
          <w:p w:rsidR="00AC0E64" w:rsidRDefault="00AC0E64" w:rsidP="00376CE6">
            <w:pPr>
              <w:jc w:val="center"/>
            </w:pPr>
            <w:r w:rsidRPr="00223D9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31,6</w:t>
            </w:r>
          </w:p>
        </w:tc>
        <w:tc>
          <w:tcPr>
            <w:tcW w:w="1985" w:type="dxa"/>
            <w:shd w:val="clear" w:color="auto" w:fill="auto"/>
          </w:tcPr>
          <w:p w:rsidR="00AC0E64" w:rsidRPr="00BE057A" w:rsidRDefault="00AC0E64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C0E64" w:rsidRDefault="00AC0E64" w:rsidP="00376CE6">
            <w:pPr>
              <w:jc w:val="center"/>
            </w:pPr>
            <w:r w:rsidRPr="004F657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31,6</w:t>
            </w:r>
          </w:p>
        </w:tc>
      </w:tr>
      <w:tr w:rsidR="00AC0E64" w:rsidRPr="00BE057A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2024</w:t>
            </w:r>
          </w:p>
        </w:tc>
        <w:tc>
          <w:tcPr>
            <w:tcW w:w="2352" w:type="dxa"/>
          </w:tcPr>
          <w:p w:rsidR="00AC0E64" w:rsidRDefault="00AC0E64" w:rsidP="00376CE6">
            <w:pPr>
              <w:jc w:val="center"/>
            </w:pPr>
            <w:r w:rsidRPr="00223D9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31,6</w:t>
            </w:r>
          </w:p>
        </w:tc>
        <w:tc>
          <w:tcPr>
            <w:tcW w:w="1985" w:type="dxa"/>
            <w:shd w:val="clear" w:color="auto" w:fill="auto"/>
          </w:tcPr>
          <w:p w:rsidR="00AC0E64" w:rsidRPr="00BE057A" w:rsidRDefault="00AC0E64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C0E64" w:rsidRDefault="00AC0E64" w:rsidP="00376CE6">
            <w:pPr>
              <w:jc w:val="center"/>
            </w:pPr>
            <w:r w:rsidRPr="004F657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31,6</w:t>
            </w:r>
          </w:p>
        </w:tc>
      </w:tr>
      <w:tr w:rsidR="00AC0E64" w:rsidRPr="00BE057A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2025</w:t>
            </w:r>
          </w:p>
        </w:tc>
        <w:tc>
          <w:tcPr>
            <w:tcW w:w="2352" w:type="dxa"/>
          </w:tcPr>
          <w:p w:rsidR="00AC0E64" w:rsidRDefault="00AC0E64" w:rsidP="00376CE6">
            <w:pPr>
              <w:jc w:val="center"/>
            </w:pPr>
            <w:r w:rsidRPr="00223D9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31,6</w:t>
            </w:r>
          </w:p>
        </w:tc>
        <w:tc>
          <w:tcPr>
            <w:tcW w:w="1985" w:type="dxa"/>
            <w:shd w:val="clear" w:color="auto" w:fill="auto"/>
          </w:tcPr>
          <w:p w:rsidR="00AC0E64" w:rsidRPr="00BE057A" w:rsidRDefault="00AC0E64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C0E64" w:rsidRDefault="00AC0E64" w:rsidP="00376CE6">
            <w:pPr>
              <w:jc w:val="center"/>
            </w:pPr>
            <w:r w:rsidRPr="004F657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31,6</w:t>
            </w:r>
          </w:p>
        </w:tc>
      </w:tr>
      <w:tr w:rsidR="00AC0E64" w:rsidRPr="00BE057A" w:rsidTr="00376CE6">
        <w:trPr>
          <w:trHeight w:val="400"/>
          <w:tblCellSpacing w:w="5" w:type="nil"/>
        </w:trPr>
        <w:tc>
          <w:tcPr>
            <w:tcW w:w="240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2026</w:t>
            </w:r>
          </w:p>
        </w:tc>
        <w:tc>
          <w:tcPr>
            <w:tcW w:w="2352" w:type="dxa"/>
          </w:tcPr>
          <w:p w:rsidR="00AC0E64" w:rsidRDefault="00AC0E64" w:rsidP="00376CE6">
            <w:pPr>
              <w:jc w:val="center"/>
            </w:pPr>
            <w:r w:rsidRPr="00223D9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31,6</w:t>
            </w:r>
          </w:p>
        </w:tc>
        <w:tc>
          <w:tcPr>
            <w:tcW w:w="1985" w:type="dxa"/>
            <w:shd w:val="clear" w:color="auto" w:fill="auto"/>
          </w:tcPr>
          <w:p w:rsidR="00AC0E64" w:rsidRPr="00BE057A" w:rsidRDefault="00AC0E64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C0E64" w:rsidRDefault="00AC0E64" w:rsidP="00376CE6">
            <w:pPr>
              <w:jc w:val="center"/>
            </w:pPr>
            <w:r w:rsidRPr="004F657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31,6</w:t>
            </w:r>
          </w:p>
        </w:tc>
      </w:tr>
      <w:tr w:rsidR="00AC0E64" w:rsidRPr="00BE057A" w:rsidTr="00376CE6">
        <w:trPr>
          <w:trHeight w:val="400"/>
          <w:tblCellSpacing w:w="5" w:type="nil"/>
        </w:trPr>
        <w:tc>
          <w:tcPr>
            <w:tcW w:w="240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2027</w:t>
            </w:r>
          </w:p>
        </w:tc>
        <w:tc>
          <w:tcPr>
            <w:tcW w:w="2352" w:type="dxa"/>
          </w:tcPr>
          <w:p w:rsidR="00AC0E64" w:rsidRDefault="00AC0E64" w:rsidP="00376CE6">
            <w:pPr>
              <w:jc w:val="center"/>
            </w:pPr>
            <w:r w:rsidRPr="00223D9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31,6</w:t>
            </w:r>
          </w:p>
        </w:tc>
        <w:tc>
          <w:tcPr>
            <w:tcW w:w="1985" w:type="dxa"/>
            <w:shd w:val="clear" w:color="auto" w:fill="auto"/>
          </w:tcPr>
          <w:p w:rsidR="00AC0E64" w:rsidRPr="00BE057A" w:rsidRDefault="00AC0E64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C0E64" w:rsidRDefault="00AC0E64" w:rsidP="00376CE6">
            <w:pPr>
              <w:jc w:val="center"/>
            </w:pPr>
            <w:r w:rsidRPr="004F657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31,6</w:t>
            </w:r>
          </w:p>
        </w:tc>
      </w:tr>
      <w:tr w:rsidR="00AC0E64" w:rsidRPr="00BE057A" w:rsidTr="00376CE6">
        <w:trPr>
          <w:trHeight w:val="400"/>
          <w:tblCellSpacing w:w="5" w:type="nil"/>
        </w:trPr>
        <w:tc>
          <w:tcPr>
            <w:tcW w:w="240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2028</w:t>
            </w:r>
          </w:p>
        </w:tc>
        <w:tc>
          <w:tcPr>
            <w:tcW w:w="2352" w:type="dxa"/>
          </w:tcPr>
          <w:p w:rsidR="00AC0E64" w:rsidRDefault="00AC0E64" w:rsidP="00376CE6">
            <w:pPr>
              <w:jc w:val="center"/>
            </w:pPr>
            <w:r w:rsidRPr="00223D9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31,6</w:t>
            </w:r>
          </w:p>
        </w:tc>
        <w:tc>
          <w:tcPr>
            <w:tcW w:w="1985" w:type="dxa"/>
            <w:shd w:val="clear" w:color="auto" w:fill="auto"/>
          </w:tcPr>
          <w:p w:rsidR="00AC0E64" w:rsidRPr="00BE057A" w:rsidRDefault="00AC0E64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C0E64" w:rsidRDefault="00AC0E64" w:rsidP="00376CE6">
            <w:pPr>
              <w:jc w:val="center"/>
            </w:pPr>
            <w:r w:rsidRPr="004F657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31,6</w:t>
            </w:r>
          </w:p>
        </w:tc>
      </w:tr>
      <w:tr w:rsidR="00AC0E64" w:rsidRPr="00BE057A" w:rsidTr="00376CE6">
        <w:trPr>
          <w:trHeight w:val="400"/>
          <w:tblCellSpacing w:w="5" w:type="nil"/>
        </w:trPr>
        <w:tc>
          <w:tcPr>
            <w:tcW w:w="240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2029</w:t>
            </w:r>
          </w:p>
        </w:tc>
        <w:tc>
          <w:tcPr>
            <w:tcW w:w="2352" w:type="dxa"/>
          </w:tcPr>
          <w:p w:rsidR="00AC0E64" w:rsidRDefault="00AC0E64" w:rsidP="00376CE6">
            <w:pPr>
              <w:jc w:val="center"/>
            </w:pPr>
            <w:r w:rsidRPr="00223D9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31,6</w:t>
            </w:r>
          </w:p>
        </w:tc>
        <w:tc>
          <w:tcPr>
            <w:tcW w:w="1985" w:type="dxa"/>
            <w:shd w:val="clear" w:color="auto" w:fill="auto"/>
          </w:tcPr>
          <w:p w:rsidR="00AC0E64" w:rsidRPr="00BE057A" w:rsidRDefault="00AC0E64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C0E64" w:rsidRDefault="00AC0E64" w:rsidP="00376CE6">
            <w:pPr>
              <w:jc w:val="center"/>
            </w:pPr>
            <w:r w:rsidRPr="004F657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31,6</w:t>
            </w:r>
          </w:p>
        </w:tc>
      </w:tr>
      <w:tr w:rsidR="00AC0E64" w:rsidRPr="00BE057A" w:rsidTr="00376CE6">
        <w:trPr>
          <w:trHeight w:val="400"/>
          <w:tblCellSpacing w:w="5" w:type="nil"/>
        </w:trPr>
        <w:tc>
          <w:tcPr>
            <w:tcW w:w="240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2030</w:t>
            </w:r>
          </w:p>
        </w:tc>
        <w:tc>
          <w:tcPr>
            <w:tcW w:w="2352" w:type="dxa"/>
          </w:tcPr>
          <w:p w:rsidR="00AC0E64" w:rsidRDefault="00AC0E64" w:rsidP="00376CE6">
            <w:pPr>
              <w:jc w:val="center"/>
            </w:pPr>
            <w:r w:rsidRPr="00223D9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31,6</w:t>
            </w:r>
          </w:p>
        </w:tc>
        <w:tc>
          <w:tcPr>
            <w:tcW w:w="1985" w:type="dxa"/>
            <w:shd w:val="clear" w:color="auto" w:fill="auto"/>
          </w:tcPr>
          <w:p w:rsidR="00AC0E64" w:rsidRPr="00BE057A" w:rsidRDefault="00AC0E64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C0E64" w:rsidRDefault="00AC0E64" w:rsidP="00376CE6">
            <w:pPr>
              <w:jc w:val="center"/>
            </w:pPr>
            <w:r w:rsidRPr="004F657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31,6</w:t>
            </w:r>
          </w:p>
        </w:tc>
      </w:tr>
      <w:tr w:rsidR="00AC0E64" w:rsidRPr="00C42FB9" w:rsidTr="00376CE6">
        <w:trPr>
          <w:trHeight w:val="1123"/>
          <w:tblCellSpacing w:w="5" w:type="nil"/>
        </w:trPr>
        <w:tc>
          <w:tcPr>
            <w:tcW w:w="240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Ожидаемые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результаты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снижение рисков возникновения пожаров и смягчение их возможных последствий</w:t>
            </w:r>
          </w:p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AC0E64" w:rsidRPr="00BE057A" w:rsidRDefault="00AC0E64" w:rsidP="00AC0E6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AC0E64" w:rsidRPr="00BE057A" w:rsidRDefault="00AC0E64" w:rsidP="00AC0E6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C0E64" w:rsidRPr="00BE057A" w:rsidRDefault="00AC0E64" w:rsidP="00AC0E6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C0E64" w:rsidRPr="00BE057A" w:rsidRDefault="00AC0E64" w:rsidP="00AC0E6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C0E64" w:rsidRPr="00BE057A" w:rsidRDefault="00AC0E64" w:rsidP="00AC0E6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C0E64" w:rsidRPr="00BE057A" w:rsidRDefault="00AC0E64" w:rsidP="00AC0E6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C0E64" w:rsidRPr="00BE057A" w:rsidRDefault="00AC0E64" w:rsidP="00AC0E6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C0E64" w:rsidRPr="00BE057A" w:rsidRDefault="00AC0E64" w:rsidP="00AC0E6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C0E64" w:rsidRPr="00BE057A" w:rsidRDefault="00AC0E64" w:rsidP="00AC0E6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C0E64" w:rsidRPr="00BE057A" w:rsidRDefault="00AC0E64" w:rsidP="00AC0E6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C0E64" w:rsidRPr="00BE057A" w:rsidRDefault="00AC0E64" w:rsidP="00AC0E6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ПАСПОРТ</w:t>
      </w:r>
    </w:p>
    <w:p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подпрограммы </w:t>
      </w:r>
      <w:r w:rsidRPr="00BE057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«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Безопасность людей на водных объектах</w:t>
      </w:r>
      <w:r w:rsidRPr="00BE057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»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7740"/>
      </w:tblGrid>
      <w:tr w:rsidR="00AC0E64" w:rsidRPr="00C42FB9" w:rsidTr="00376CE6">
        <w:trPr>
          <w:trHeight w:val="600"/>
          <w:tblCellSpacing w:w="5" w:type="nil"/>
        </w:trPr>
        <w:tc>
          <w:tcPr>
            <w:tcW w:w="240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Наименование </w:t>
            </w:r>
          </w:p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подпрограммы</w:t>
            </w:r>
          </w:p>
        </w:tc>
        <w:tc>
          <w:tcPr>
            <w:tcW w:w="774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2.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Безопасность людей на водных объектах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AC0E64" w:rsidRPr="00BE057A" w:rsidTr="00376CE6">
        <w:trPr>
          <w:trHeight w:val="600"/>
          <w:tblCellSpacing w:w="5" w:type="nil"/>
        </w:trPr>
        <w:tc>
          <w:tcPr>
            <w:tcW w:w="240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Ответственный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исполнитель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подпрограммы</w:t>
            </w:r>
          </w:p>
        </w:tc>
        <w:tc>
          <w:tcPr>
            <w:tcW w:w="774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:rsidTr="00376CE6">
        <w:trPr>
          <w:trHeight w:val="600"/>
          <w:tblCellSpacing w:w="5" w:type="nil"/>
        </w:trPr>
        <w:tc>
          <w:tcPr>
            <w:tcW w:w="240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BE057A" w:rsidTr="00376CE6">
        <w:trPr>
          <w:trHeight w:val="600"/>
          <w:tblCellSpacing w:w="5" w:type="nil"/>
        </w:trPr>
        <w:tc>
          <w:tcPr>
            <w:tcW w:w="240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Участники подпрограммы </w:t>
            </w:r>
          </w:p>
        </w:tc>
        <w:tc>
          <w:tcPr>
            <w:tcW w:w="774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:rsidTr="00376CE6">
        <w:trPr>
          <w:trHeight w:val="800"/>
          <w:tblCellSpacing w:w="5" w:type="nil"/>
        </w:trPr>
        <w:tc>
          <w:tcPr>
            <w:tcW w:w="240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Программно-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инструменты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C42FB9" w:rsidTr="00376CE6">
        <w:trPr>
          <w:trHeight w:val="600"/>
          <w:tblCellSpacing w:w="5" w:type="nil"/>
        </w:trPr>
        <w:tc>
          <w:tcPr>
            <w:tcW w:w="240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Цели  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повышение уровня безопасности на водных объектах Троицкого сельского поселения</w:t>
            </w:r>
          </w:p>
        </w:tc>
      </w:tr>
      <w:tr w:rsidR="00AC0E64" w:rsidRPr="00C42FB9" w:rsidTr="00376CE6">
        <w:trPr>
          <w:trHeight w:val="706"/>
          <w:tblCellSpacing w:w="5" w:type="nil"/>
        </w:trPr>
        <w:tc>
          <w:tcPr>
            <w:tcW w:w="240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Задачи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эффективного предупреждения и ликвидации происшествий на водных объектах</w:t>
            </w:r>
          </w:p>
        </w:tc>
      </w:tr>
      <w:tr w:rsidR="00AC0E64" w:rsidRPr="00C42FB9" w:rsidTr="00376CE6">
        <w:trPr>
          <w:trHeight w:val="1509"/>
          <w:tblCellSpacing w:w="5" w:type="nil"/>
        </w:trPr>
        <w:tc>
          <w:tcPr>
            <w:tcW w:w="240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Calibri" w:eastAsia="Times New Roman" w:hAnsi="Calibri" w:cs="Times New Roman"/>
                <w:sz w:val="24"/>
                <w:szCs w:val="24"/>
                <w:lang w:val="ru-RU" w:eastAsia="en-US"/>
              </w:rPr>
              <w:br w:type="page"/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индикаторы и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показатели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рисков возникновения несчастных случаев на воде</w:t>
            </w:r>
          </w:p>
        </w:tc>
      </w:tr>
      <w:tr w:rsidR="00AC0E64" w:rsidRPr="00C42FB9" w:rsidTr="00376CE6">
        <w:trPr>
          <w:trHeight w:val="600"/>
          <w:tblCellSpacing w:w="5" w:type="nil"/>
        </w:trPr>
        <w:tc>
          <w:tcPr>
            <w:tcW w:w="240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Этапы и сроки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постоянной основе, этапы не выделяются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1 января 2019г – 31 декабря 2030г                               </w:t>
            </w:r>
          </w:p>
        </w:tc>
      </w:tr>
    </w:tbl>
    <w:p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C0E64" w:rsidRPr="00BE057A" w:rsidRDefault="00AC0E64" w:rsidP="00AC0E64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352"/>
        <w:gridCol w:w="1985"/>
        <w:gridCol w:w="1843"/>
      </w:tblGrid>
      <w:tr w:rsidR="00AC0E64" w:rsidRPr="00C42FB9" w:rsidTr="00376CE6">
        <w:trPr>
          <w:trHeight w:val="1000"/>
          <w:tblCellSpacing w:w="5" w:type="nil"/>
        </w:trPr>
        <w:tc>
          <w:tcPr>
            <w:tcW w:w="240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объем бюджетных ассигнований на реализацию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ипальной программы составляет 3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,0 тыс. руб., в том числе: </w:t>
            </w:r>
          </w:p>
        </w:tc>
      </w:tr>
      <w:tr w:rsidR="00AC0E64" w:rsidRPr="00BE057A" w:rsidTr="00376CE6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2352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 поселения</w:t>
            </w:r>
          </w:p>
        </w:tc>
      </w:tr>
      <w:tr w:rsidR="00AC0E64" w:rsidRPr="00BE057A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2352" w:type="dxa"/>
          </w:tcPr>
          <w:p w:rsidR="00AC0E64" w:rsidRPr="00BE057A" w:rsidRDefault="00AC0E64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</w:t>
            </w: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985" w:type="dxa"/>
            <w:shd w:val="clear" w:color="auto" w:fill="auto"/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</w:t>
            </w: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,0</w:t>
            </w:r>
          </w:p>
        </w:tc>
      </w:tr>
      <w:tr w:rsidR="00AC0E64" w:rsidRPr="00BE057A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2352" w:type="dxa"/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2352" w:type="dxa"/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2352" w:type="dxa"/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2352" w:type="dxa"/>
          </w:tcPr>
          <w:p w:rsidR="00AC0E64" w:rsidRDefault="00AC0E64" w:rsidP="00376CE6">
            <w:pPr>
              <w:jc w:val="center"/>
            </w:pPr>
            <w:r w:rsidRPr="00036EC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2024</w:t>
            </w:r>
          </w:p>
        </w:tc>
        <w:tc>
          <w:tcPr>
            <w:tcW w:w="2352" w:type="dxa"/>
          </w:tcPr>
          <w:p w:rsidR="00AC0E64" w:rsidRDefault="00AC0E64" w:rsidP="00376CE6">
            <w:pPr>
              <w:jc w:val="center"/>
            </w:pPr>
            <w:r w:rsidRPr="00036EC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2025</w:t>
            </w:r>
          </w:p>
        </w:tc>
        <w:tc>
          <w:tcPr>
            <w:tcW w:w="2352" w:type="dxa"/>
          </w:tcPr>
          <w:p w:rsidR="00AC0E64" w:rsidRDefault="00AC0E64" w:rsidP="00376CE6">
            <w:pPr>
              <w:jc w:val="center"/>
            </w:pPr>
            <w:r w:rsidRPr="00036EC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:rsidTr="00376CE6">
        <w:trPr>
          <w:trHeight w:val="400"/>
          <w:tblCellSpacing w:w="5" w:type="nil"/>
        </w:trPr>
        <w:tc>
          <w:tcPr>
            <w:tcW w:w="240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2026</w:t>
            </w:r>
          </w:p>
        </w:tc>
        <w:tc>
          <w:tcPr>
            <w:tcW w:w="2352" w:type="dxa"/>
          </w:tcPr>
          <w:p w:rsidR="00AC0E64" w:rsidRDefault="00AC0E64" w:rsidP="00376CE6">
            <w:pPr>
              <w:jc w:val="center"/>
            </w:pPr>
            <w:r w:rsidRPr="00036EC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:rsidTr="00376CE6">
        <w:trPr>
          <w:trHeight w:val="400"/>
          <w:tblCellSpacing w:w="5" w:type="nil"/>
        </w:trPr>
        <w:tc>
          <w:tcPr>
            <w:tcW w:w="240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2027</w:t>
            </w:r>
          </w:p>
        </w:tc>
        <w:tc>
          <w:tcPr>
            <w:tcW w:w="2352" w:type="dxa"/>
          </w:tcPr>
          <w:p w:rsidR="00AC0E64" w:rsidRDefault="00AC0E64" w:rsidP="00376CE6">
            <w:pPr>
              <w:jc w:val="center"/>
            </w:pPr>
            <w:r w:rsidRPr="00036EC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:rsidTr="00376CE6">
        <w:trPr>
          <w:trHeight w:val="400"/>
          <w:tblCellSpacing w:w="5" w:type="nil"/>
        </w:trPr>
        <w:tc>
          <w:tcPr>
            <w:tcW w:w="240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2028</w:t>
            </w:r>
          </w:p>
        </w:tc>
        <w:tc>
          <w:tcPr>
            <w:tcW w:w="2352" w:type="dxa"/>
          </w:tcPr>
          <w:p w:rsidR="00AC0E64" w:rsidRDefault="00AC0E64" w:rsidP="00376CE6">
            <w:pPr>
              <w:jc w:val="center"/>
            </w:pPr>
            <w:r w:rsidRPr="00036EC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:rsidTr="00376CE6">
        <w:trPr>
          <w:trHeight w:val="400"/>
          <w:tblCellSpacing w:w="5" w:type="nil"/>
        </w:trPr>
        <w:tc>
          <w:tcPr>
            <w:tcW w:w="240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2029</w:t>
            </w:r>
          </w:p>
        </w:tc>
        <w:tc>
          <w:tcPr>
            <w:tcW w:w="2352" w:type="dxa"/>
          </w:tcPr>
          <w:p w:rsidR="00AC0E64" w:rsidRDefault="00AC0E64" w:rsidP="00376CE6">
            <w:pPr>
              <w:jc w:val="center"/>
            </w:pPr>
            <w:r w:rsidRPr="00036EC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:rsidTr="00376CE6">
        <w:trPr>
          <w:trHeight w:val="400"/>
          <w:tblCellSpacing w:w="5" w:type="nil"/>
        </w:trPr>
        <w:tc>
          <w:tcPr>
            <w:tcW w:w="240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2030</w:t>
            </w:r>
          </w:p>
        </w:tc>
        <w:tc>
          <w:tcPr>
            <w:tcW w:w="2352" w:type="dxa"/>
          </w:tcPr>
          <w:p w:rsidR="00AC0E64" w:rsidRDefault="00AC0E64" w:rsidP="00376CE6">
            <w:pPr>
              <w:jc w:val="center"/>
            </w:pPr>
            <w:r w:rsidRPr="00036EC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C42FB9" w:rsidTr="00376CE6">
        <w:trPr>
          <w:trHeight w:val="1123"/>
          <w:tblCellSpacing w:w="5" w:type="nil"/>
        </w:trPr>
        <w:tc>
          <w:tcPr>
            <w:tcW w:w="240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Ожидаемые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результаты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1.Снижение рисков возникновения несчастных случаев на воде и смягчения их возможных последствий.</w:t>
            </w:r>
          </w:p>
          <w:p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2. Проведение профилактических мероприятий по предупреждению происшествий на водных объектах.</w:t>
            </w:r>
          </w:p>
        </w:tc>
      </w:tr>
    </w:tbl>
    <w:p w:rsidR="00AC0E64" w:rsidRPr="00BE057A" w:rsidRDefault="00AC0E64" w:rsidP="00AC0E6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ПАСПОРТ</w:t>
      </w:r>
    </w:p>
    <w:p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подпрограммы </w:t>
      </w:r>
      <w:r w:rsidRPr="00BE057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«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Поддержка добровольных пожарных дружин на территории Троицкого сельского поселения</w:t>
      </w:r>
      <w:r w:rsidRPr="00BE057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»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7740"/>
      </w:tblGrid>
      <w:tr w:rsidR="00AC0E64" w:rsidRPr="00C42FB9" w:rsidTr="00376CE6">
        <w:trPr>
          <w:trHeight w:val="600"/>
          <w:tblCellSpacing w:w="5" w:type="nil"/>
        </w:trPr>
        <w:tc>
          <w:tcPr>
            <w:tcW w:w="240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Наименование </w:t>
            </w:r>
          </w:p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подпрограммы</w:t>
            </w:r>
          </w:p>
        </w:tc>
        <w:tc>
          <w:tcPr>
            <w:tcW w:w="774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3.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Поддержка добровольных пожарных дружин на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AC0E64" w:rsidRPr="00BE057A" w:rsidTr="00376CE6">
        <w:trPr>
          <w:trHeight w:val="600"/>
          <w:tblCellSpacing w:w="5" w:type="nil"/>
        </w:trPr>
        <w:tc>
          <w:tcPr>
            <w:tcW w:w="240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Ответственный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исполнитель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подпрограммы</w:t>
            </w:r>
          </w:p>
        </w:tc>
        <w:tc>
          <w:tcPr>
            <w:tcW w:w="774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:rsidTr="00376CE6">
        <w:trPr>
          <w:trHeight w:val="600"/>
          <w:tblCellSpacing w:w="5" w:type="nil"/>
        </w:trPr>
        <w:tc>
          <w:tcPr>
            <w:tcW w:w="240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BE057A" w:rsidTr="00376CE6">
        <w:trPr>
          <w:trHeight w:val="600"/>
          <w:tblCellSpacing w:w="5" w:type="nil"/>
        </w:trPr>
        <w:tc>
          <w:tcPr>
            <w:tcW w:w="240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Участники подпрограммы </w:t>
            </w:r>
          </w:p>
        </w:tc>
        <w:tc>
          <w:tcPr>
            <w:tcW w:w="774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:rsidTr="00376CE6">
        <w:trPr>
          <w:trHeight w:val="800"/>
          <w:tblCellSpacing w:w="5" w:type="nil"/>
        </w:trPr>
        <w:tc>
          <w:tcPr>
            <w:tcW w:w="240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Программно-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инструменты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C42FB9" w:rsidTr="00376CE6">
        <w:trPr>
          <w:trHeight w:val="600"/>
          <w:tblCellSpacing w:w="5" w:type="nil"/>
        </w:trPr>
        <w:tc>
          <w:tcPr>
            <w:tcW w:w="240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Цели  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повышение уровня пожарной безопасности и защиты населения</w:t>
            </w:r>
          </w:p>
        </w:tc>
      </w:tr>
      <w:tr w:rsidR="00AC0E64" w:rsidRPr="00C42FB9" w:rsidTr="00376CE6">
        <w:trPr>
          <w:trHeight w:val="706"/>
          <w:tblCellSpacing w:w="5" w:type="nil"/>
        </w:trPr>
        <w:tc>
          <w:tcPr>
            <w:tcW w:w="240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Задачи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1.Обеспечение добровольной пожарной дружины</w:t>
            </w:r>
          </w:p>
          <w:p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первичными средствами тушения пожаров и противопожарным инвентарем</w:t>
            </w:r>
          </w:p>
        </w:tc>
      </w:tr>
      <w:tr w:rsidR="00AC0E64" w:rsidRPr="00C42FB9" w:rsidTr="00376CE6">
        <w:trPr>
          <w:trHeight w:val="1509"/>
          <w:tblCellSpacing w:w="5" w:type="nil"/>
        </w:trPr>
        <w:tc>
          <w:tcPr>
            <w:tcW w:w="240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Calibri" w:eastAsia="Times New Roman" w:hAnsi="Calibri" w:cs="Times New Roman"/>
                <w:sz w:val="24"/>
                <w:szCs w:val="24"/>
                <w:lang w:val="ru-RU" w:eastAsia="en-US"/>
              </w:rPr>
              <w:br w:type="page"/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индикаторы и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показатели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1.Увеличение количества добровольных пожарных дружинников и добровольных народных дружинников</w:t>
            </w:r>
          </w:p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</w:tr>
      <w:tr w:rsidR="00AC0E64" w:rsidRPr="00C42FB9" w:rsidTr="00376CE6">
        <w:trPr>
          <w:trHeight w:val="600"/>
          <w:tblCellSpacing w:w="5" w:type="nil"/>
        </w:trPr>
        <w:tc>
          <w:tcPr>
            <w:tcW w:w="240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Этапы и сроки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постоянной основе, этапы не выделяются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1 января 2019г – 31 декабря 2030г                               </w:t>
            </w:r>
          </w:p>
        </w:tc>
      </w:tr>
    </w:tbl>
    <w:p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C0E64" w:rsidRPr="00BE057A" w:rsidRDefault="00AC0E64" w:rsidP="00AC0E64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352"/>
        <w:gridCol w:w="1985"/>
        <w:gridCol w:w="1843"/>
      </w:tblGrid>
      <w:tr w:rsidR="00AC0E64" w:rsidRPr="00C42FB9" w:rsidTr="00376CE6">
        <w:trPr>
          <w:trHeight w:val="1000"/>
          <w:tblCellSpacing w:w="5" w:type="nil"/>
        </w:trPr>
        <w:tc>
          <w:tcPr>
            <w:tcW w:w="240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объем бюджетных ассигнований на реализацию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="00376C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пальной программы составляет 24,7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тыс. руб., в том числе: </w:t>
            </w:r>
          </w:p>
        </w:tc>
      </w:tr>
      <w:tr w:rsidR="00AC0E64" w:rsidRPr="00BE057A" w:rsidTr="00376CE6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2352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 поселения</w:t>
            </w:r>
          </w:p>
        </w:tc>
      </w:tr>
      <w:tr w:rsidR="00AC0E64" w:rsidRPr="00BE057A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2352" w:type="dxa"/>
          </w:tcPr>
          <w:p w:rsidR="00AC0E64" w:rsidRPr="00BE057A" w:rsidRDefault="00376CE6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24,7</w:t>
            </w:r>
          </w:p>
        </w:tc>
        <w:tc>
          <w:tcPr>
            <w:tcW w:w="1985" w:type="dxa"/>
            <w:shd w:val="clear" w:color="auto" w:fill="auto"/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C0E64" w:rsidRPr="00BE057A" w:rsidRDefault="00376CE6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24,7</w:t>
            </w:r>
          </w:p>
        </w:tc>
      </w:tr>
      <w:tr w:rsidR="00AC0E64" w:rsidRPr="00BE057A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2352" w:type="dxa"/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2352" w:type="dxa"/>
          </w:tcPr>
          <w:p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2352" w:type="dxa"/>
          </w:tcPr>
          <w:p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2352" w:type="dxa"/>
          </w:tcPr>
          <w:p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2024</w:t>
            </w:r>
          </w:p>
        </w:tc>
        <w:tc>
          <w:tcPr>
            <w:tcW w:w="2352" w:type="dxa"/>
          </w:tcPr>
          <w:p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2025</w:t>
            </w:r>
          </w:p>
        </w:tc>
        <w:tc>
          <w:tcPr>
            <w:tcW w:w="2352" w:type="dxa"/>
          </w:tcPr>
          <w:p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:rsidTr="00376CE6">
        <w:trPr>
          <w:trHeight w:val="400"/>
          <w:tblCellSpacing w:w="5" w:type="nil"/>
        </w:trPr>
        <w:tc>
          <w:tcPr>
            <w:tcW w:w="240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2026</w:t>
            </w:r>
          </w:p>
        </w:tc>
        <w:tc>
          <w:tcPr>
            <w:tcW w:w="2352" w:type="dxa"/>
          </w:tcPr>
          <w:p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:rsidTr="00376CE6">
        <w:trPr>
          <w:trHeight w:val="400"/>
          <w:tblCellSpacing w:w="5" w:type="nil"/>
        </w:trPr>
        <w:tc>
          <w:tcPr>
            <w:tcW w:w="240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2027</w:t>
            </w:r>
          </w:p>
        </w:tc>
        <w:tc>
          <w:tcPr>
            <w:tcW w:w="2352" w:type="dxa"/>
          </w:tcPr>
          <w:p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:rsidTr="00376CE6">
        <w:trPr>
          <w:trHeight w:val="400"/>
          <w:tblCellSpacing w:w="5" w:type="nil"/>
        </w:trPr>
        <w:tc>
          <w:tcPr>
            <w:tcW w:w="240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2028</w:t>
            </w:r>
          </w:p>
        </w:tc>
        <w:tc>
          <w:tcPr>
            <w:tcW w:w="2352" w:type="dxa"/>
          </w:tcPr>
          <w:p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:rsidTr="00376CE6">
        <w:trPr>
          <w:trHeight w:val="400"/>
          <w:tblCellSpacing w:w="5" w:type="nil"/>
        </w:trPr>
        <w:tc>
          <w:tcPr>
            <w:tcW w:w="240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2029</w:t>
            </w:r>
          </w:p>
        </w:tc>
        <w:tc>
          <w:tcPr>
            <w:tcW w:w="2352" w:type="dxa"/>
          </w:tcPr>
          <w:p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:rsidTr="00376CE6">
        <w:trPr>
          <w:trHeight w:val="400"/>
          <w:tblCellSpacing w:w="5" w:type="nil"/>
        </w:trPr>
        <w:tc>
          <w:tcPr>
            <w:tcW w:w="240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2030</w:t>
            </w:r>
          </w:p>
        </w:tc>
        <w:tc>
          <w:tcPr>
            <w:tcW w:w="2352" w:type="dxa"/>
          </w:tcPr>
          <w:p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C42FB9" w:rsidTr="00376CE6">
        <w:trPr>
          <w:trHeight w:val="1123"/>
          <w:tblCellSpacing w:w="5" w:type="nil"/>
        </w:trPr>
        <w:tc>
          <w:tcPr>
            <w:tcW w:w="240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Ожидаемые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результаты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</w:t>
            </w:r>
            <w:r w:rsidRPr="00BE057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Увеличение добровольных пожарных дружинников</w:t>
            </w:r>
          </w:p>
          <w:p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2.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Снижение числа пожаров и ЧС, повлекших за собой смерть граждан и нанесших материальный ущерб</w:t>
            </w:r>
          </w:p>
        </w:tc>
      </w:tr>
    </w:tbl>
    <w:p w:rsidR="00AC0E64" w:rsidRPr="00BE057A" w:rsidRDefault="00AC0E64" w:rsidP="00AC0E6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ПАСПОРТ</w:t>
      </w:r>
    </w:p>
    <w:p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подпрограммы </w:t>
      </w:r>
      <w:r w:rsidRPr="00BE057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«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Защита от чрезвычайных ситуаций</w:t>
      </w:r>
      <w:r w:rsidRPr="00BE057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»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7740"/>
      </w:tblGrid>
      <w:tr w:rsidR="00AC0E64" w:rsidRPr="00C42FB9" w:rsidTr="00376CE6">
        <w:trPr>
          <w:trHeight w:val="600"/>
          <w:tblCellSpacing w:w="5" w:type="nil"/>
        </w:trPr>
        <w:tc>
          <w:tcPr>
            <w:tcW w:w="240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Наименование </w:t>
            </w:r>
          </w:p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подпрограммы</w:t>
            </w:r>
          </w:p>
        </w:tc>
        <w:tc>
          <w:tcPr>
            <w:tcW w:w="774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4.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Защита от чрезвычайных ситуаций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AC0E64" w:rsidRPr="00BE057A" w:rsidTr="00376CE6">
        <w:trPr>
          <w:trHeight w:val="600"/>
          <w:tblCellSpacing w:w="5" w:type="nil"/>
        </w:trPr>
        <w:tc>
          <w:tcPr>
            <w:tcW w:w="240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Ответственный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исполнитель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подпрограммы</w:t>
            </w:r>
          </w:p>
        </w:tc>
        <w:tc>
          <w:tcPr>
            <w:tcW w:w="774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:rsidTr="00376CE6">
        <w:trPr>
          <w:trHeight w:val="600"/>
          <w:tblCellSpacing w:w="5" w:type="nil"/>
        </w:trPr>
        <w:tc>
          <w:tcPr>
            <w:tcW w:w="240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BE057A" w:rsidTr="00376CE6">
        <w:trPr>
          <w:trHeight w:val="600"/>
          <w:tblCellSpacing w:w="5" w:type="nil"/>
        </w:trPr>
        <w:tc>
          <w:tcPr>
            <w:tcW w:w="240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Участники подпрограммы </w:t>
            </w:r>
          </w:p>
        </w:tc>
        <w:tc>
          <w:tcPr>
            <w:tcW w:w="774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:rsidTr="00376CE6">
        <w:trPr>
          <w:trHeight w:val="800"/>
          <w:tblCellSpacing w:w="5" w:type="nil"/>
        </w:trPr>
        <w:tc>
          <w:tcPr>
            <w:tcW w:w="240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Программно-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инструменты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C42FB9" w:rsidTr="00376CE6">
        <w:trPr>
          <w:trHeight w:val="600"/>
          <w:tblCellSpacing w:w="5" w:type="nil"/>
        </w:trPr>
        <w:tc>
          <w:tcPr>
            <w:tcW w:w="240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Цели  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Снижение рисков возникновения и масштабов чрезвычайных ситуаций  природного и техногенного характера</w:t>
            </w:r>
          </w:p>
        </w:tc>
      </w:tr>
      <w:tr w:rsidR="00AC0E64" w:rsidRPr="00C42FB9" w:rsidTr="00376CE6">
        <w:trPr>
          <w:trHeight w:val="706"/>
          <w:tblCellSpacing w:w="5" w:type="nil"/>
        </w:trPr>
        <w:tc>
          <w:tcPr>
            <w:tcW w:w="240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Задачи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эффективного предупреждения и ликвидации чрезвычайных ситуаций природного и техногенного характера</w:t>
            </w:r>
          </w:p>
        </w:tc>
      </w:tr>
      <w:tr w:rsidR="00AC0E64" w:rsidRPr="00C42FB9" w:rsidTr="00376CE6">
        <w:trPr>
          <w:trHeight w:val="1509"/>
          <w:tblCellSpacing w:w="5" w:type="nil"/>
        </w:trPr>
        <w:tc>
          <w:tcPr>
            <w:tcW w:w="240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Calibri" w:eastAsia="Times New Roman" w:hAnsi="Calibri" w:cs="Times New Roman"/>
                <w:sz w:val="24"/>
                <w:szCs w:val="24"/>
                <w:lang w:val="ru-RU" w:eastAsia="en-US"/>
              </w:rPr>
              <w:br w:type="page"/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индикаторы и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показатели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Количество выездов на чрезвычайные ситуации и происшествия</w:t>
            </w:r>
          </w:p>
        </w:tc>
      </w:tr>
      <w:tr w:rsidR="00AC0E64" w:rsidRPr="00C42FB9" w:rsidTr="00376CE6">
        <w:trPr>
          <w:trHeight w:val="600"/>
          <w:tblCellSpacing w:w="5" w:type="nil"/>
        </w:trPr>
        <w:tc>
          <w:tcPr>
            <w:tcW w:w="240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Этапы и сроки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постоянной основе, этапы не выделяются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1 января 2019г – 31 декабря 2030г                               </w:t>
            </w:r>
          </w:p>
        </w:tc>
      </w:tr>
    </w:tbl>
    <w:p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C0E64" w:rsidRPr="00BE057A" w:rsidRDefault="00AC0E64" w:rsidP="00AC0E64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352"/>
        <w:gridCol w:w="1985"/>
        <w:gridCol w:w="1843"/>
      </w:tblGrid>
      <w:tr w:rsidR="00AC0E64" w:rsidRPr="00C42FB9" w:rsidTr="00376CE6">
        <w:trPr>
          <w:trHeight w:val="1000"/>
          <w:tblCellSpacing w:w="5" w:type="nil"/>
        </w:trPr>
        <w:tc>
          <w:tcPr>
            <w:tcW w:w="240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объем бюджетных ассигнований на реализацию муниципальной программы составляет 0 тыс. руб., в том числе: </w:t>
            </w:r>
          </w:p>
        </w:tc>
      </w:tr>
      <w:tr w:rsidR="00AC0E64" w:rsidRPr="00BE057A" w:rsidTr="00376CE6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2352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 поселения</w:t>
            </w:r>
          </w:p>
        </w:tc>
      </w:tr>
      <w:tr w:rsidR="00AC0E64" w:rsidRPr="00BE057A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2352" w:type="dxa"/>
          </w:tcPr>
          <w:p w:rsidR="00AC0E64" w:rsidRPr="00BE057A" w:rsidRDefault="00AC0E64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BE057A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2352" w:type="dxa"/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BE057A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2352" w:type="dxa"/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BE057A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2352" w:type="dxa"/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BE057A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2352" w:type="dxa"/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BE057A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2024</w:t>
            </w:r>
          </w:p>
        </w:tc>
        <w:tc>
          <w:tcPr>
            <w:tcW w:w="2352" w:type="dxa"/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BE057A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2025</w:t>
            </w:r>
          </w:p>
        </w:tc>
        <w:tc>
          <w:tcPr>
            <w:tcW w:w="2352" w:type="dxa"/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BE057A" w:rsidTr="00376CE6">
        <w:trPr>
          <w:trHeight w:val="400"/>
          <w:tblCellSpacing w:w="5" w:type="nil"/>
        </w:trPr>
        <w:tc>
          <w:tcPr>
            <w:tcW w:w="240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2026</w:t>
            </w:r>
          </w:p>
        </w:tc>
        <w:tc>
          <w:tcPr>
            <w:tcW w:w="2352" w:type="dxa"/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BE057A" w:rsidTr="00376CE6">
        <w:trPr>
          <w:trHeight w:val="400"/>
          <w:tblCellSpacing w:w="5" w:type="nil"/>
        </w:trPr>
        <w:tc>
          <w:tcPr>
            <w:tcW w:w="240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2027</w:t>
            </w:r>
          </w:p>
        </w:tc>
        <w:tc>
          <w:tcPr>
            <w:tcW w:w="2352" w:type="dxa"/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BE057A" w:rsidTr="00376CE6">
        <w:trPr>
          <w:trHeight w:val="400"/>
          <w:tblCellSpacing w:w="5" w:type="nil"/>
        </w:trPr>
        <w:tc>
          <w:tcPr>
            <w:tcW w:w="240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2028</w:t>
            </w:r>
          </w:p>
        </w:tc>
        <w:tc>
          <w:tcPr>
            <w:tcW w:w="2352" w:type="dxa"/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BE057A" w:rsidTr="00376CE6">
        <w:trPr>
          <w:trHeight w:val="400"/>
          <w:tblCellSpacing w:w="5" w:type="nil"/>
        </w:trPr>
        <w:tc>
          <w:tcPr>
            <w:tcW w:w="240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2029</w:t>
            </w:r>
          </w:p>
        </w:tc>
        <w:tc>
          <w:tcPr>
            <w:tcW w:w="2352" w:type="dxa"/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BE057A" w:rsidTr="00376CE6">
        <w:trPr>
          <w:trHeight w:val="400"/>
          <w:tblCellSpacing w:w="5" w:type="nil"/>
        </w:trPr>
        <w:tc>
          <w:tcPr>
            <w:tcW w:w="240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2030</w:t>
            </w:r>
          </w:p>
        </w:tc>
        <w:tc>
          <w:tcPr>
            <w:tcW w:w="2352" w:type="dxa"/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C42FB9" w:rsidTr="00376CE6">
        <w:trPr>
          <w:trHeight w:val="1123"/>
          <w:tblCellSpacing w:w="5" w:type="nil"/>
        </w:trPr>
        <w:tc>
          <w:tcPr>
            <w:tcW w:w="2400" w:type="dxa"/>
          </w:tcPr>
          <w:p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Ожидаемые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результаты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:rsidR="00AC0E64" w:rsidRPr="00BE057A" w:rsidRDefault="00AC0E64" w:rsidP="00376CE6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снижение рисков возникновения  чрезвычайных ситуаций;</w:t>
            </w:r>
          </w:p>
          <w:p w:rsidR="00AC0E64" w:rsidRPr="00BE057A" w:rsidRDefault="00AC0E64" w:rsidP="00376CE6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повышение уровня безопасности населения от чрезвычайных ситуациях природного и техногенного характера;</w:t>
            </w:r>
          </w:p>
          <w:p w:rsidR="00AC0E64" w:rsidRPr="00BE057A" w:rsidRDefault="00AC0E64" w:rsidP="00376CE6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улучшение системы информирования населения Троицкого сельского поселения;</w:t>
            </w:r>
          </w:p>
          <w:p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AC0E64" w:rsidRPr="00BE057A" w:rsidRDefault="00AC0E64" w:rsidP="00AC0E6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AC0E64" w:rsidRPr="00BE057A" w:rsidRDefault="00AC0E64" w:rsidP="00AC0E6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</w:p>
    <w:p w:rsidR="00AC0E64" w:rsidRPr="00BE057A" w:rsidRDefault="00AC0E64" w:rsidP="00AC0E6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Приоритеты и цели муниципальной политики</w:t>
      </w:r>
    </w:p>
    <w:p w:rsidR="00AC0E64" w:rsidRPr="00BE057A" w:rsidRDefault="00AC0E64" w:rsidP="00AC0E6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в сфере реализации муниципальной программы</w:t>
      </w:r>
    </w:p>
    <w:p w:rsidR="00AC0E64" w:rsidRPr="00BE057A" w:rsidRDefault="00AC0E64" w:rsidP="00AC0E6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</w:p>
    <w:p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Проблема оперативного и эффективного реагирования на поступающие от населения вызовы приобрела особую остроту в последнее время в связи с несоответствием существующей системы реагирования потребностям общества и </w:t>
      </w: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lastRenderedPageBreak/>
        <w:t xml:space="preserve">государства, недостаточной эффективностью её функционирования, недостаточным уровнем готовности персонала к работе при взаимодействии нескольких экстренных оперативных служб, низкой информированностью населения о порядке действий при происшествиях и чрезвычайных ситуациях. </w:t>
      </w:r>
    </w:p>
    <w:p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В последнее время социально-экономические условия жизнедеятельности населения кардинально изменились.</w:t>
      </w: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ab/>
      </w:r>
    </w:p>
    <w:p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Старение оборудования, снижение уровня технологической дисциплины при проведении плановых профилактических и ремонтных работ, отток квалифицированных кадров приводят к повышению вероятности возникновения аварийных ситуаций на потенциально опасных объектах. </w:t>
      </w:r>
    </w:p>
    <w:p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Основные цели Программы:</w:t>
      </w:r>
    </w:p>
    <w:p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уменьшение количества пожаров, снижение рисков возникновения и смягчение последствий чрезвычайных ситуаций;</w:t>
      </w:r>
    </w:p>
    <w:p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сокращение материальных потерь от пожаров;</w:t>
      </w:r>
    </w:p>
    <w:p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– создание необходимых условий для обеспечения пожарной безопасности, защиты жизни и здоровья граждан;  </w:t>
      </w:r>
    </w:p>
    <w:p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 – снижение числа погибших в результате своевременной помощи пострадавшим, оказанной добровольными пожарными дружинами и нештатными аварийно-спасательными формированиями;</w:t>
      </w:r>
    </w:p>
    <w:p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улучшение работы по предупреждению правонарушений на водных объектах;</w:t>
      </w:r>
    </w:p>
    <w:p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улучшение материальной базы учебного процесса по вопросам гражданской обороны и чрезвычайным ситуациям;</w:t>
      </w:r>
    </w:p>
    <w:p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создание резервов (запасов) материальных ресурсов для ликвидации чрезвычайных ситуаций и в особый период;</w:t>
      </w:r>
    </w:p>
    <w:p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повышение подготовленности к жизнеобеспечению населения, пострадавшего в чрезвычайных ситуациях.</w:t>
      </w:r>
    </w:p>
    <w:p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Основные задачи Программы:</w:t>
      </w:r>
    </w:p>
    <w:p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</w:r>
    </w:p>
    <w:p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приобретение современных средств спасения людей при пожарах в учреждениях социальной сферы;</w:t>
      </w:r>
    </w:p>
    <w:p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организация работы по предупреждению и пресечению нарушений требований пожарной безопасности и правил поведения на воде;</w:t>
      </w:r>
    </w:p>
    <w:p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информирование населения о правилах поведения и действиях в чрезвычайных ситуациях;</w:t>
      </w:r>
    </w:p>
    <w:p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создание материальных резервов для ликвидации чрезвычайных ситуаций;</w:t>
      </w:r>
    </w:p>
    <w:p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хранение имущества гражданской обороны на случай возникновения чрезвычайных ситуаций и в особый период.</w:t>
      </w:r>
    </w:p>
    <w:p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Наиболее важными мероприятиями по реализации Программы являются снижение пожарной опасности зданий муниципального жилого и нежилого </w:t>
      </w: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lastRenderedPageBreak/>
        <w:t xml:space="preserve">фонда, организация работ по предупреждению и тушению пожаров, гибели и </w:t>
      </w:r>
      <w:proofErr w:type="spellStart"/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травмирования</w:t>
      </w:r>
      <w:proofErr w:type="spellEnd"/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 людей.</w:t>
      </w:r>
    </w:p>
    <w:p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При выполнении всех мероприятий Программы и осуществлении своевременного финансирования предполагается за этот период достигнуть намеченных целей и задач.</w:t>
      </w:r>
    </w:p>
    <w:p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Мероприятия Программы рассчитаны с учетом реализации в условиях ограниченных финансовых средств, поэтому это не повлияет на реализацию основных запланированных мероприятий Программы.</w:t>
      </w:r>
    </w:p>
    <w:p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В настоящее время сформированы и утверждены нормативно-правовые</w:t>
      </w:r>
    </w:p>
    <w:p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акты необходимые для реализации Программы. В дальнейшем разработка</w:t>
      </w:r>
    </w:p>
    <w:p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дополнительных нормативно-правовых актов будет обусловлена изменениями</w:t>
      </w:r>
    </w:p>
    <w:p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законодательства Российской Федерации, Ростовской области и муниципальными правовыми актами.</w:t>
      </w:r>
    </w:p>
    <w:p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Общее управление реализацией Программы осуществляет администрация Троицкого сельского поселения.</w:t>
      </w:r>
    </w:p>
    <w:p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Для выполнения мероприятий Программы могут создаваться комиссии и рабочие группы.</w:t>
      </w:r>
    </w:p>
    <w:p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При изменении действующего законодательства, на основании которого разработана Программа, а также по инициативе исполнителей мероприятий Программы вносятся соответствующие изменения в Программу.</w:t>
      </w:r>
    </w:p>
    <w:p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Сведения о показателях муниципальной программы, подпрограмм муниципальной программы и их значениях приведены в Таблице № 1.</w:t>
      </w:r>
    </w:p>
    <w:p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Перечень подпрограмм, основных мероприятий муниципальной программы приведен в Таблице № 4.</w:t>
      </w:r>
    </w:p>
    <w:p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Расходы бюджета Троицкого сельского поселения на реализацию муниципальной программы приведены в Талице № 6.</w:t>
      </w:r>
    </w:p>
    <w:p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Расходы на реализацию муниципальной программы приведены в Таблице  № 7.</w:t>
      </w:r>
    </w:p>
    <w:p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val="ru-RU" w:eastAsia="ru-RU"/>
        </w:rPr>
      </w:pPr>
    </w:p>
    <w:p w:rsidR="00AC0E64" w:rsidRPr="00BE057A" w:rsidRDefault="00AC0E64" w:rsidP="00AC0E6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</w:p>
    <w:p w:rsidR="00AC0E64" w:rsidRPr="00BE057A" w:rsidRDefault="00AC0E64" w:rsidP="00AC0E6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</w:p>
    <w:p w:rsidR="00AC0E64" w:rsidRPr="00CF301D" w:rsidRDefault="00AC0E64" w:rsidP="00AC0E6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30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AC0E64" w:rsidRPr="00CF301D" w:rsidRDefault="00AC0E64" w:rsidP="00AC0E6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</w:p>
    <w:p w:rsidR="00AC0E64" w:rsidRPr="00CF301D" w:rsidRDefault="00AC0E64" w:rsidP="00AC0E6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sectPr w:rsidR="00AC0E64" w:rsidRPr="00CF301D" w:rsidSect="00CF73C2">
          <w:footerReference w:type="even" r:id="rId8"/>
          <w:footerReference w:type="default" r:id="rId9"/>
          <w:pgSz w:w="11907" w:h="16840" w:code="9"/>
          <w:pgMar w:top="851" w:right="851" w:bottom="709" w:left="1134" w:header="720" w:footer="720" w:gutter="0"/>
          <w:cols w:space="720"/>
        </w:sectPr>
      </w:pPr>
    </w:p>
    <w:p w:rsidR="00AC0E64" w:rsidRPr="00BE057A" w:rsidRDefault="00AC0E64" w:rsidP="00AC0E64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                           Таблица № 1</w:t>
      </w:r>
    </w:p>
    <w:p w:rsidR="00AC0E64" w:rsidRPr="00BE057A" w:rsidRDefault="00AC0E64" w:rsidP="00AC0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Par400"/>
      <w:bookmarkEnd w:id="0"/>
    </w:p>
    <w:p w:rsidR="00AC0E64" w:rsidRPr="00BE057A" w:rsidRDefault="00AC0E64" w:rsidP="00AC0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СВЕДЕНИЯ</w:t>
      </w:r>
    </w:p>
    <w:p w:rsidR="00AC0E64" w:rsidRPr="00BE057A" w:rsidRDefault="00AC0E64" w:rsidP="00AC0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 показателях муниципальной программы Троицкого сельского поселения «Защита населения и территории от чрезвычайных ситуаций, обеспечение пожарной безопасности на водных объектах», </w:t>
      </w:r>
    </w:p>
    <w:p w:rsidR="00AC0E64" w:rsidRPr="00BE057A" w:rsidRDefault="00AC0E64" w:rsidP="00AC0E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подпрограмм муниципальной программы</w:t>
      </w:r>
      <w:r w:rsidRPr="00BE057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 их значениях</w:t>
      </w:r>
    </w:p>
    <w:p w:rsidR="00AC0E64" w:rsidRPr="00BE057A" w:rsidRDefault="00AC0E64" w:rsidP="00AC0E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tbl>
      <w:tblPr>
        <w:tblW w:w="15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409"/>
        <w:gridCol w:w="709"/>
        <w:gridCol w:w="1275"/>
        <w:gridCol w:w="850"/>
        <w:gridCol w:w="851"/>
        <w:gridCol w:w="850"/>
        <w:gridCol w:w="850"/>
        <w:gridCol w:w="851"/>
        <w:gridCol w:w="851"/>
        <w:gridCol w:w="851"/>
        <w:gridCol w:w="850"/>
        <w:gridCol w:w="851"/>
        <w:gridCol w:w="850"/>
        <w:gridCol w:w="851"/>
        <w:gridCol w:w="850"/>
        <w:gridCol w:w="850"/>
      </w:tblGrid>
      <w:tr w:rsidR="00AC0E64" w:rsidRPr="00BE057A" w:rsidTr="00376CE6">
        <w:trPr>
          <w:trHeight w:val="330"/>
        </w:trPr>
        <w:tc>
          <w:tcPr>
            <w:tcW w:w="534" w:type="dxa"/>
            <w:vMerge w:val="restart"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№</w:t>
            </w:r>
          </w:p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proofErr w:type="spellStart"/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п</w:t>
            </w:r>
            <w:proofErr w:type="spellEnd"/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/</w:t>
            </w:r>
            <w:proofErr w:type="spellStart"/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 xml:space="preserve">Номер и наименование показателя </w:t>
            </w:r>
          </w:p>
        </w:tc>
        <w:tc>
          <w:tcPr>
            <w:tcW w:w="709" w:type="dxa"/>
            <w:vMerge w:val="restart"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en-US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 xml:space="preserve">Вид показателя </w:t>
            </w:r>
          </w:p>
        </w:tc>
        <w:tc>
          <w:tcPr>
            <w:tcW w:w="1275" w:type="dxa"/>
            <w:vMerge w:val="restart"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Единица измерения</w:t>
            </w:r>
          </w:p>
        </w:tc>
        <w:tc>
          <w:tcPr>
            <w:tcW w:w="11056" w:type="dxa"/>
            <w:gridSpan w:val="13"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Значения показателей</w:t>
            </w:r>
          </w:p>
        </w:tc>
      </w:tr>
      <w:tr w:rsidR="00AC0E64" w:rsidRPr="00BE057A" w:rsidTr="00376CE6">
        <w:trPr>
          <w:trHeight w:val="225"/>
        </w:trPr>
        <w:tc>
          <w:tcPr>
            <w:tcW w:w="534" w:type="dxa"/>
            <w:vMerge/>
            <w:vAlign w:val="center"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Merge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2018 год</w:t>
            </w:r>
          </w:p>
        </w:tc>
        <w:tc>
          <w:tcPr>
            <w:tcW w:w="851" w:type="dxa"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2019 год</w:t>
            </w:r>
          </w:p>
        </w:tc>
        <w:tc>
          <w:tcPr>
            <w:tcW w:w="850" w:type="dxa"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2020 год</w:t>
            </w:r>
          </w:p>
        </w:tc>
        <w:tc>
          <w:tcPr>
            <w:tcW w:w="850" w:type="dxa"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2021 год</w:t>
            </w:r>
          </w:p>
        </w:tc>
        <w:tc>
          <w:tcPr>
            <w:tcW w:w="851" w:type="dxa"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2022 год</w:t>
            </w:r>
          </w:p>
        </w:tc>
        <w:tc>
          <w:tcPr>
            <w:tcW w:w="851" w:type="dxa"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2023 год</w:t>
            </w:r>
          </w:p>
        </w:tc>
        <w:tc>
          <w:tcPr>
            <w:tcW w:w="851" w:type="dxa"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2024 год</w:t>
            </w:r>
          </w:p>
        </w:tc>
        <w:tc>
          <w:tcPr>
            <w:tcW w:w="850" w:type="dxa"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2025 год</w:t>
            </w:r>
          </w:p>
        </w:tc>
        <w:tc>
          <w:tcPr>
            <w:tcW w:w="851" w:type="dxa"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2026 год</w:t>
            </w:r>
          </w:p>
        </w:tc>
        <w:tc>
          <w:tcPr>
            <w:tcW w:w="850" w:type="dxa"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2027 год</w:t>
            </w:r>
          </w:p>
        </w:tc>
        <w:tc>
          <w:tcPr>
            <w:tcW w:w="851" w:type="dxa"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2028 год</w:t>
            </w:r>
          </w:p>
        </w:tc>
        <w:tc>
          <w:tcPr>
            <w:tcW w:w="850" w:type="dxa"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2029</w:t>
            </w:r>
          </w:p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год</w:t>
            </w:r>
          </w:p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</w:p>
        </w:tc>
        <w:tc>
          <w:tcPr>
            <w:tcW w:w="850" w:type="dxa"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2030</w:t>
            </w:r>
          </w:p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год</w:t>
            </w:r>
          </w:p>
        </w:tc>
      </w:tr>
      <w:tr w:rsidR="00AC0E64" w:rsidRPr="00BE057A" w:rsidTr="00376CE6">
        <w:trPr>
          <w:trHeight w:val="225"/>
        </w:trPr>
        <w:tc>
          <w:tcPr>
            <w:tcW w:w="534" w:type="dxa"/>
            <w:vAlign w:val="center"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09" w:type="dxa"/>
            <w:vAlign w:val="center"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9" w:type="dxa"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50" w:type="dxa"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851" w:type="dxa"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850" w:type="dxa"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850" w:type="dxa"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851" w:type="dxa"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851" w:type="dxa"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851" w:type="dxa"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850" w:type="dxa"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851" w:type="dxa"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850" w:type="dxa"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14</w:t>
            </w:r>
          </w:p>
        </w:tc>
        <w:tc>
          <w:tcPr>
            <w:tcW w:w="851" w:type="dxa"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15</w:t>
            </w:r>
          </w:p>
        </w:tc>
        <w:tc>
          <w:tcPr>
            <w:tcW w:w="850" w:type="dxa"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16</w:t>
            </w:r>
          </w:p>
        </w:tc>
        <w:tc>
          <w:tcPr>
            <w:tcW w:w="850" w:type="dxa"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17</w:t>
            </w:r>
          </w:p>
        </w:tc>
      </w:tr>
      <w:tr w:rsidR="00AC0E64" w:rsidRPr="00C42FB9" w:rsidTr="00376CE6">
        <w:trPr>
          <w:trHeight w:val="225"/>
        </w:trPr>
        <w:tc>
          <w:tcPr>
            <w:tcW w:w="15983" w:type="dxa"/>
            <w:gridSpan w:val="17"/>
            <w:vAlign w:val="center"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Муниципальная программа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Защита населения и территории от чрезвычайных ситуаций, обеспечение пожарной безопасности на водных объектах</w:t>
            </w: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»</w:t>
            </w:r>
          </w:p>
        </w:tc>
      </w:tr>
      <w:tr w:rsidR="00AC0E64" w:rsidRPr="00BE057A" w:rsidTr="00376CE6">
        <w:trPr>
          <w:trHeight w:val="225"/>
        </w:trPr>
        <w:tc>
          <w:tcPr>
            <w:tcW w:w="534" w:type="dxa"/>
            <w:vAlign w:val="center"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409" w:type="dxa"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Показатель 1. </w:t>
            </w:r>
          </w:p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Количество чрезвычайных пожаров.</w:t>
            </w:r>
          </w:p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единиц</w:t>
            </w:r>
          </w:p>
        </w:tc>
        <w:tc>
          <w:tcPr>
            <w:tcW w:w="850" w:type="dxa"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851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51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1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1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51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51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AC0E64" w:rsidRPr="00BE057A" w:rsidTr="00376CE6">
        <w:trPr>
          <w:trHeight w:val="225"/>
        </w:trPr>
        <w:tc>
          <w:tcPr>
            <w:tcW w:w="534" w:type="dxa"/>
            <w:vAlign w:val="center"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409" w:type="dxa"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Показатель 2. </w:t>
            </w:r>
          </w:p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Количество выездов на чрезвычайные ситуации и происшествия</w:t>
            </w:r>
          </w:p>
        </w:tc>
        <w:tc>
          <w:tcPr>
            <w:tcW w:w="709" w:type="dxa"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единиц</w:t>
            </w:r>
          </w:p>
        </w:tc>
        <w:tc>
          <w:tcPr>
            <w:tcW w:w="850" w:type="dxa"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14</w:t>
            </w:r>
          </w:p>
        </w:tc>
        <w:tc>
          <w:tcPr>
            <w:tcW w:w="851" w:type="dxa"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850" w:type="dxa"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14</w:t>
            </w:r>
          </w:p>
        </w:tc>
        <w:tc>
          <w:tcPr>
            <w:tcW w:w="850" w:type="dxa"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851" w:type="dxa"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851" w:type="dxa"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851" w:type="dxa"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850" w:type="dxa"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851" w:type="dxa"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850" w:type="dxa"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851" w:type="dxa"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850" w:type="dxa"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850" w:type="dxa"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8</w:t>
            </w:r>
          </w:p>
        </w:tc>
      </w:tr>
      <w:tr w:rsidR="00AC0E64" w:rsidRPr="00C42FB9" w:rsidTr="00376CE6">
        <w:trPr>
          <w:trHeight w:val="225"/>
        </w:trPr>
        <w:tc>
          <w:tcPr>
            <w:tcW w:w="15983" w:type="dxa"/>
            <w:gridSpan w:val="17"/>
            <w:vAlign w:val="center"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 xml:space="preserve">Подпрограмма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 «Пожарная безопасность на территории Троицкого сельского поселения»</w:t>
            </w:r>
          </w:p>
        </w:tc>
      </w:tr>
      <w:tr w:rsidR="00AC0E64" w:rsidRPr="00BE057A" w:rsidTr="00376CE6">
        <w:trPr>
          <w:trHeight w:val="225"/>
        </w:trPr>
        <w:tc>
          <w:tcPr>
            <w:tcW w:w="534" w:type="dxa"/>
            <w:vAlign w:val="center"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409" w:type="dxa"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Показатель 1.1. </w:t>
            </w:r>
          </w:p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Количество выездов на тушение пожаров</w:t>
            </w:r>
          </w:p>
        </w:tc>
        <w:tc>
          <w:tcPr>
            <w:tcW w:w="709" w:type="dxa"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единиц</w:t>
            </w:r>
          </w:p>
        </w:tc>
        <w:tc>
          <w:tcPr>
            <w:tcW w:w="850" w:type="dxa"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24</w:t>
            </w:r>
          </w:p>
        </w:tc>
        <w:tc>
          <w:tcPr>
            <w:tcW w:w="851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851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851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851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851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851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</w:tr>
      <w:tr w:rsidR="00AC0E64" w:rsidRPr="00C42FB9" w:rsidTr="00376CE6">
        <w:trPr>
          <w:trHeight w:val="225"/>
        </w:trPr>
        <w:tc>
          <w:tcPr>
            <w:tcW w:w="15983" w:type="dxa"/>
            <w:gridSpan w:val="17"/>
            <w:vAlign w:val="center"/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Подпрограмма 2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Безопасность людей на водных объектах»</w:t>
            </w:r>
          </w:p>
        </w:tc>
      </w:tr>
      <w:tr w:rsidR="00AC0E64" w:rsidRPr="00BE057A" w:rsidTr="00376CE6">
        <w:trPr>
          <w:trHeight w:val="225"/>
        </w:trPr>
        <w:tc>
          <w:tcPr>
            <w:tcW w:w="534" w:type="dxa"/>
            <w:vAlign w:val="center"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409" w:type="dxa"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Показатель 2.1</w:t>
            </w:r>
          </w:p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рисков возникновения несчастных случаев на воде</w:t>
            </w:r>
          </w:p>
        </w:tc>
        <w:tc>
          <w:tcPr>
            <w:tcW w:w="709" w:type="dxa"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единиц</w:t>
            </w:r>
          </w:p>
        </w:tc>
        <w:tc>
          <w:tcPr>
            <w:tcW w:w="850" w:type="dxa"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851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AC0E64" w:rsidRPr="00C42FB9" w:rsidTr="00376CE6">
        <w:trPr>
          <w:trHeight w:val="225"/>
        </w:trPr>
        <w:tc>
          <w:tcPr>
            <w:tcW w:w="15983" w:type="dxa"/>
            <w:gridSpan w:val="17"/>
            <w:vAlign w:val="center"/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Подпрограмма 3.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Поддержка добровольных пожарных дружин на территории Троицкого сельского поселения»</w:t>
            </w:r>
          </w:p>
        </w:tc>
      </w:tr>
      <w:tr w:rsidR="00AC0E64" w:rsidRPr="00BE057A" w:rsidTr="00376CE6">
        <w:trPr>
          <w:trHeight w:val="225"/>
        </w:trPr>
        <w:tc>
          <w:tcPr>
            <w:tcW w:w="534" w:type="dxa"/>
            <w:vAlign w:val="center"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5</w:t>
            </w:r>
          </w:p>
        </w:tc>
        <w:tc>
          <w:tcPr>
            <w:tcW w:w="2409" w:type="dxa"/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Показатель 3.1.</w:t>
            </w:r>
          </w:p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Увеличение количества добровольных пожарных дружинников и добровольных народных дружинников</w:t>
            </w:r>
          </w:p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709" w:type="dxa"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единиц</w:t>
            </w:r>
          </w:p>
        </w:tc>
        <w:tc>
          <w:tcPr>
            <w:tcW w:w="850" w:type="dxa"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851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51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51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51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1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51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10</w:t>
            </w:r>
          </w:p>
        </w:tc>
      </w:tr>
      <w:tr w:rsidR="00AC0E64" w:rsidRPr="00C42FB9" w:rsidTr="00376CE6">
        <w:trPr>
          <w:trHeight w:val="225"/>
        </w:trPr>
        <w:tc>
          <w:tcPr>
            <w:tcW w:w="15983" w:type="dxa"/>
            <w:gridSpan w:val="17"/>
            <w:vAlign w:val="center"/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Подпрограмма 4. «Защита от чрезвычайных ситуаций»</w:t>
            </w:r>
          </w:p>
        </w:tc>
      </w:tr>
      <w:tr w:rsidR="00AC0E64" w:rsidRPr="00BE057A" w:rsidTr="00376CE6">
        <w:trPr>
          <w:trHeight w:val="225"/>
        </w:trPr>
        <w:tc>
          <w:tcPr>
            <w:tcW w:w="534" w:type="dxa"/>
            <w:vAlign w:val="center"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409" w:type="dxa"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Показатель 4.1.</w:t>
            </w:r>
          </w:p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Количество выездов на чрезвычайные ситуации и происшествия</w:t>
            </w:r>
          </w:p>
        </w:tc>
        <w:tc>
          <w:tcPr>
            <w:tcW w:w="709" w:type="dxa"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единиц</w:t>
            </w:r>
          </w:p>
        </w:tc>
        <w:tc>
          <w:tcPr>
            <w:tcW w:w="850" w:type="dxa"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851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</w:tr>
    </w:tbl>
    <w:p w:rsidR="00AC0E64" w:rsidRPr="00BE057A" w:rsidRDefault="00AC0E64" w:rsidP="00AC0E64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:rsidR="00AC0E64" w:rsidRPr="00BE057A" w:rsidRDefault="00AC0E64" w:rsidP="00AC0E64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Таблица № 4</w:t>
      </w:r>
    </w:p>
    <w:p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ПЕРЕЧЕНЬ</w:t>
      </w:r>
    </w:p>
    <w:p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1" w:name="Par487"/>
      <w:bookmarkEnd w:id="1"/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подпрограмм, основных мероприятий, приоритетных основных мероприятий, приоритетных основных мероприятий и мероприятий ведомственных целевых программ  муниципальной программы Троицкого сельского поселения «Защита населения и территории от чрезвычайных ситуаций, обеспечение пожарной безопасности на водных объектах»</w:t>
      </w:r>
    </w:p>
    <w:p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4"/>
          <w:lang w:val="ru-RU" w:eastAsia="ru-RU"/>
        </w:rPr>
      </w:pPr>
    </w:p>
    <w:tbl>
      <w:tblPr>
        <w:tblW w:w="1609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586"/>
        <w:gridCol w:w="1843"/>
        <w:gridCol w:w="1418"/>
        <w:gridCol w:w="1417"/>
        <w:gridCol w:w="3260"/>
        <w:gridCol w:w="1985"/>
        <w:gridCol w:w="1981"/>
      </w:tblGrid>
      <w:tr w:rsidR="00AC0E64" w:rsidRPr="00C42FB9" w:rsidTr="00376CE6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spellEnd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spellEnd"/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Номер и наименование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основного мероприятия, приоритетного основного мероприятия, мероприятия ведомственной целевой программы &lt;1&gt;</w:t>
            </w:r>
          </w:p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Ожидаемый  результат  (краткое описание)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Последствия </w:t>
            </w:r>
            <w:proofErr w:type="spellStart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нереализации</w:t>
            </w:r>
            <w:proofErr w:type="spellEnd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основного  мероприятия, приоритетного основного мероприятия, мероприятия ведомственной целевой программы </w:t>
            </w:r>
          </w:p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Связь с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показателями   муниципальной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программы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(подпрограммы)</w:t>
            </w:r>
          </w:p>
        </w:tc>
      </w:tr>
      <w:tr w:rsidR="00AC0E64" w:rsidRPr="00BE057A" w:rsidTr="00376CE6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начала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окончания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реализации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AC0E64" w:rsidRPr="00BE057A" w:rsidRDefault="00AC0E64" w:rsidP="00AC0E6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tbl>
      <w:tblPr>
        <w:tblW w:w="3154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1"/>
        <w:gridCol w:w="3544"/>
        <w:gridCol w:w="1843"/>
        <w:gridCol w:w="1418"/>
        <w:gridCol w:w="1419"/>
        <w:gridCol w:w="3261"/>
        <w:gridCol w:w="1985"/>
        <w:gridCol w:w="1982"/>
        <w:gridCol w:w="15452"/>
      </w:tblGrid>
      <w:tr w:rsidR="00AC0E64" w:rsidRPr="00BE057A" w:rsidTr="00376CE6">
        <w:trPr>
          <w:gridAfter w:val="1"/>
          <w:wAfter w:w="15452" w:type="dxa"/>
          <w:tblHeader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AC0E64" w:rsidRPr="00C42FB9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Пожарная безопасность на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</w:p>
        </w:tc>
      </w:tr>
      <w:tr w:rsidR="00AC0E64" w:rsidRPr="00C42FB9" w:rsidTr="00376CE6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Цель подпрограммы 1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Повышение уровня пожарной безопасности и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</w:p>
        </w:tc>
      </w:tr>
      <w:tr w:rsidR="00AC0E64" w:rsidRPr="00C42FB9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4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Задача 1 подпрограммы 1 «Обеспечение эффективного предупреждения и ликвидации пожаров»</w:t>
            </w:r>
          </w:p>
        </w:tc>
      </w:tr>
      <w:tr w:rsidR="00AC0E64" w:rsidRPr="00BE057A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bookmarkStart w:id="2" w:name="sub_211"/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1.</w:t>
            </w:r>
            <w:bookmarkEnd w:id="2"/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Основное мероприятие 1.1.</w:t>
            </w:r>
          </w:p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Проведение технического обслуживания  охранно-пожарной сигнализации</w:t>
            </w:r>
          </w:p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Возрастает угроза возгорания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C27547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hyperlink w:anchor="sub_211" w:history="1">
              <w:r w:rsidR="00AC0E64" w:rsidRPr="00BE057A">
                <w:rPr>
                  <w:rFonts w:ascii="Times New Roman" w:eastAsia="Times New Roman" w:hAnsi="Times New Roman" w:cs="Times New Roman"/>
                  <w:bCs/>
                  <w:kern w:val="2"/>
                  <w:sz w:val="24"/>
                  <w:szCs w:val="24"/>
                  <w:lang w:val="ru-RU" w:eastAsia="ru-RU"/>
                </w:rPr>
                <w:t>показатели  1.1</w:t>
              </w:r>
            </w:hyperlink>
          </w:p>
        </w:tc>
      </w:tr>
      <w:tr w:rsidR="00AC0E64" w:rsidRPr="00BE057A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1.2</w:t>
            </w:r>
          </w:p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Проверка дымоходов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 xml:space="preserve"> </w:t>
            </w:r>
          </w:p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</w:pPr>
          </w:p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Возрастает угроза возгорания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1.1</w:t>
            </w:r>
          </w:p>
        </w:tc>
      </w:tr>
      <w:tr w:rsidR="00AC0E64" w:rsidRPr="00BE057A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мероприятия 1.3</w:t>
            </w:r>
          </w:p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Приобретение пожарного щита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 xml:space="preserve">Администрация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 xml:space="preserve">1 января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 xml:space="preserve">31 декабря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 xml:space="preserve">Снижение рисков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возникновения пожаров и смягчение их возможных последствий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 xml:space="preserve">Снижение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оперативных возможностей при тушении пожаров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lastRenderedPageBreak/>
              <w:t>показатель 1.1</w:t>
            </w:r>
          </w:p>
        </w:tc>
      </w:tr>
      <w:tr w:rsidR="00AC0E64" w:rsidRPr="00BE057A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4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1.4</w:t>
            </w:r>
          </w:p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Огнезащитная обработка чердака здания администрации</w:t>
            </w:r>
          </w:p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Возрастает угроза возгорания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1.1</w:t>
            </w:r>
          </w:p>
        </w:tc>
      </w:tr>
      <w:tr w:rsidR="00AC0E64" w:rsidRPr="00BE057A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1.5</w:t>
            </w:r>
          </w:p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Обновление плана эвакуации</w:t>
            </w:r>
          </w:p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оперативных возможностей при спасении людей на пожарах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1.1</w:t>
            </w:r>
          </w:p>
        </w:tc>
      </w:tr>
      <w:tr w:rsidR="00AC0E64" w:rsidRPr="00BE057A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1.6.</w:t>
            </w:r>
          </w:p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Текущий ремонт трансляционного уличного  всепогодного звукового комплекта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профилактических мероприятий и повышение защиты населения от пожаров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Возрастает угроза возгорания населенных пунктов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1.1</w:t>
            </w:r>
          </w:p>
        </w:tc>
      </w:tr>
      <w:tr w:rsidR="00AC0E64" w:rsidRPr="00C42FB9" w:rsidTr="00376CE6">
        <w:trPr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Безопасность людей на водных объектах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5452" w:type="dxa"/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 «Развитие культуры и искусства в Троицком сельском поселении»</w:t>
            </w:r>
          </w:p>
        </w:tc>
      </w:tr>
      <w:tr w:rsidR="00AC0E64" w:rsidRPr="00C42FB9" w:rsidTr="00376CE6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Цель подпрограммы 2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Повышение уровня безопасности на водных объектах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</w:p>
        </w:tc>
      </w:tr>
      <w:tr w:rsidR="00AC0E64" w:rsidRPr="00C42FB9" w:rsidTr="00376CE6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Задача 1 подпрограммы 2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эффективного предупреждения и ликвидации происшествий на водных объектах»</w:t>
            </w:r>
          </w:p>
        </w:tc>
      </w:tr>
      <w:tr w:rsidR="00AC0E64" w:rsidRPr="00BE057A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2.1.</w:t>
            </w:r>
          </w:p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Приобретение и установка знаков безопасности на воде</w:t>
            </w:r>
          </w:p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профилактических мероприятий и повышение защиты населения на водных объектах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уровня защиты населения и происшествий на водных объектах Троицкого сельского поселения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2.1</w:t>
            </w:r>
          </w:p>
        </w:tc>
      </w:tr>
      <w:tr w:rsidR="00AC0E64" w:rsidRPr="00C42FB9" w:rsidTr="00376CE6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3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Поддержка добровольных пожарных дружин на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</w:p>
        </w:tc>
      </w:tr>
      <w:tr w:rsidR="00AC0E64" w:rsidRPr="00C42FB9" w:rsidTr="00376CE6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Цель подпрограммы 3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Повышение уровня пожарной безопасности на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</w:p>
        </w:tc>
      </w:tr>
      <w:tr w:rsidR="00AC0E64" w:rsidRPr="00C42FB9" w:rsidTr="00376CE6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Задача 1 подпрограммы 3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добровольных пожарных дружин первичными средствами тушения пожаров и противопожарным инвентарем»</w:t>
            </w:r>
          </w:p>
        </w:tc>
      </w:tr>
      <w:tr w:rsidR="00AC0E64" w:rsidRPr="00BE057A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3.1.</w:t>
            </w:r>
          </w:p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Материально- техническое обеспечение пожарной дружины</w:t>
            </w:r>
          </w:p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 xml:space="preserve">Администрация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 xml:space="preserve">1 января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 xml:space="preserve">31 декабря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Увеличение добровольных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пожарных дружин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 xml:space="preserve">Снижение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оперативных возможностей при спасении людей на пожарах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lastRenderedPageBreak/>
              <w:t>Показатель 3.1</w:t>
            </w:r>
          </w:p>
        </w:tc>
      </w:tr>
      <w:tr w:rsidR="00AC0E64" w:rsidRPr="00C42FB9" w:rsidTr="00376CE6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Подпрограмма 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 «</w:t>
            </w: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Защита от чрезвычайных ситуаций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</w:p>
        </w:tc>
      </w:tr>
      <w:tr w:rsidR="00AC0E64" w:rsidRPr="00C42FB9" w:rsidTr="00376CE6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Цель подпрограммы 4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Снижение рисков возникновения и масштабов чрезвычайных ситуаций  природного и техногенного характера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</w:p>
        </w:tc>
      </w:tr>
      <w:tr w:rsidR="00AC0E64" w:rsidRPr="00C42FB9" w:rsidTr="00376CE6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Задача 1 подпрограммы 4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эффективного предупреждения и ликвидации чрезвычайных ситуаций природного и техногенного характера»</w:t>
            </w:r>
          </w:p>
        </w:tc>
      </w:tr>
      <w:tr w:rsidR="00AC0E64" w:rsidRPr="00BE057A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Основное мероприятие 4.1. </w:t>
            </w:r>
          </w:p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Наблюдение за паводковой обстановкой на реке </w:t>
            </w:r>
            <w:proofErr w:type="spellStart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Миус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профилактических мероприятий повышение готовности населения  к действиям при возникновении наводнения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Увеличение масштаба последствий и количества пострадавших при возникновении наводнения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4.1</w:t>
            </w:r>
          </w:p>
        </w:tc>
      </w:tr>
    </w:tbl>
    <w:p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&lt;1&gt;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AC0E64" w:rsidRPr="00BE057A" w:rsidRDefault="00AC0E64" w:rsidP="00AC0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C0E64" w:rsidRPr="00BE057A" w:rsidRDefault="00AC0E64" w:rsidP="00AC0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C0E64" w:rsidRPr="00BE057A" w:rsidRDefault="00AC0E64" w:rsidP="00AC0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C0E64" w:rsidRPr="00BE057A" w:rsidRDefault="00AC0E64" w:rsidP="00AC0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C0E64" w:rsidRPr="00BE057A" w:rsidRDefault="00AC0E64" w:rsidP="00AC0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:rsidR="00AC0E64" w:rsidRPr="00BE057A" w:rsidRDefault="00AC0E64" w:rsidP="00AC0E64">
      <w:pPr>
        <w:spacing w:after="0" w:line="252" w:lineRule="auto"/>
        <w:ind w:left="8505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Таблица № 6</w:t>
      </w:r>
    </w:p>
    <w:p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bookmarkStart w:id="3" w:name="Par676"/>
      <w:bookmarkEnd w:id="3"/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Расходы бюджета Троицкого сельского поселения на реализацию муниципальной программы Троицкого сельского поселения «Защита населения и территории от чрезвычайных ситуаций, обеспечение пожарной безопасности на водных объектах</w:t>
      </w:r>
      <w:r w:rsidRPr="00BE057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»</w:t>
      </w:r>
    </w:p>
    <w:p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tbl>
      <w:tblPr>
        <w:tblW w:w="16299" w:type="dxa"/>
        <w:tblInd w:w="-209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552"/>
        <w:gridCol w:w="1560"/>
        <w:gridCol w:w="567"/>
        <w:gridCol w:w="577"/>
        <w:gridCol w:w="982"/>
        <w:gridCol w:w="425"/>
        <w:gridCol w:w="992"/>
        <w:gridCol w:w="710"/>
        <w:gridCol w:w="709"/>
        <w:gridCol w:w="709"/>
        <w:gridCol w:w="850"/>
        <w:gridCol w:w="709"/>
        <w:gridCol w:w="709"/>
        <w:gridCol w:w="708"/>
        <w:gridCol w:w="709"/>
        <w:gridCol w:w="694"/>
        <w:gridCol w:w="709"/>
        <w:gridCol w:w="709"/>
        <w:gridCol w:w="708"/>
        <w:gridCol w:w="11"/>
      </w:tblGrid>
      <w:tr w:rsidR="00AC0E64" w:rsidRPr="00BE057A" w:rsidTr="00376CE6">
        <w:trPr>
          <w:trHeight w:val="7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Номер и наименование 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подпрограммы, основного мероприятия подпрограммы,</w:t>
            </w:r>
          </w:p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Ответственный</w:t>
            </w:r>
          </w:p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исполнитель,</w:t>
            </w:r>
          </w:p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соисполнители,</w:t>
            </w:r>
          </w:p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Код бюджетной   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Объем расходов всего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(тыс. рублей)</w:t>
            </w:r>
          </w:p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86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том числе по годам реализации</w:t>
            </w:r>
          </w:p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муниципальной программы </w:t>
            </w:r>
          </w:p>
        </w:tc>
      </w:tr>
      <w:tr w:rsidR="00AC0E64" w:rsidRPr="00BE057A" w:rsidTr="00376CE6">
        <w:trPr>
          <w:gridAfter w:val="1"/>
          <w:wAfter w:w="11" w:type="dxa"/>
          <w:cantSplit/>
          <w:trHeight w:val="201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ГРБС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РзПр</w:t>
            </w:r>
            <w:proofErr w:type="spellEnd"/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2019 </w:t>
            </w:r>
          </w:p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2020</w:t>
            </w:r>
          </w:p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2021 </w:t>
            </w:r>
          </w:p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2022</w:t>
            </w:r>
          </w:p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2023 </w:t>
            </w:r>
          </w:p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2026 год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2027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2029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2030 год</w:t>
            </w:r>
          </w:p>
        </w:tc>
      </w:tr>
      <w:tr w:rsidR="00AC0E64" w:rsidRPr="00BE057A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blHeader/>
        </w:trPr>
        <w:tc>
          <w:tcPr>
            <w:tcW w:w="2552" w:type="dxa"/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560" w:type="dxa"/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67" w:type="dxa"/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77" w:type="dxa"/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82" w:type="dxa"/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25" w:type="dxa"/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992" w:type="dxa"/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10" w:type="dxa"/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9" w:type="dxa"/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709" w:type="dxa"/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50" w:type="dxa"/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709" w:type="dxa"/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709" w:type="dxa"/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708" w:type="dxa"/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709" w:type="dxa"/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694" w:type="dxa"/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709" w:type="dxa"/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709" w:type="dxa"/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708" w:type="dxa"/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</w:t>
            </w:r>
          </w:p>
        </w:tc>
      </w:tr>
      <w:tr w:rsidR="00AC0E64" w:rsidRPr="00BE057A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40"/>
        </w:trPr>
        <w:tc>
          <w:tcPr>
            <w:tcW w:w="2552" w:type="dxa"/>
            <w:vMerge w:val="restart"/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Муниципальная программа «Защита населения и территории от чрезвычайных ситуаций, обеспечение пожарной безопасности на водных объектах</w:t>
            </w: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560" w:type="dxa"/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всего, </w:t>
            </w:r>
          </w:p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том числе:</w:t>
            </w:r>
          </w:p>
        </w:tc>
        <w:tc>
          <w:tcPr>
            <w:tcW w:w="567" w:type="dxa"/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77" w:type="dxa"/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82" w:type="dxa"/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</w:tcPr>
          <w:p w:rsidR="00AC0E64" w:rsidRPr="00BE057A" w:rsidRDefault="00376CE6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412,8</w:t>
            </w:r>
          </w:p>
        </w:tc>
        <w:tc>
          <w:tcPr>
            <w:tcW w:w="710" w:type="dxa"/>
          </w:tcPr>
          <w:p w:rsidR="00AC0E64" w:rsidRPr="00BE057A" w:rsidRDefault="00376CE6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65,2</w:t>
            </w:r>
          </w:p>
        </w:tc>
        <w:tc>
          <w:tcPr>
            <w:tcW w:w="709" w:type="dxa"/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,6</w:t>
            </w:r>
          </w:p>
        </w:tc>
        <w:tc>
          <w:tcPr>
            <w:tcW w:w="709" w:type="dxa"/>
          </w:tcPr>
          <w:p w:rsidR="00AC0E64" w:rsidRDefault="00AC0E64" w:rsidP="00376CE6">
            <w:pPr>
              <w:jc w:val="center"/>
            </w:pPr>
            <w:r w:rsidRPr="008E57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850" w:type="dxa"/>
          </w:tcPr>
          <w:p w:rsidR="00AC0E64" w:rsidRDefault="00AC0E64" w:rsidP="00376CE6">
            <w:pPr>
              <w:jc w:val="center"/>
            </w:pPr>
            <w:r w:rsidRPr="008E57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709" w:type="dxa"/>
          </w:tcPr>
          <w:p w:rsidR="00AC0E64" w:rsidRDefault="00AC0E64" w:rsidP="00376CE6">
            <w:pPr>
              <w:jc w:val="center"/>
            </w:pPr>
            <w:r w:rsidRPr="008E57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709" w:type="dxa"/>
          </w:tcPr>
          <w:p w:rsidR="00AC0E64" w:rsidRDefault="00AC0E64" w:rsidP="00376CE6">
            <w:pPr>
              <w:jc w:val="center"/>
            </w:pPr>
            <w:r w:rsidRPr="008E57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708" w:type="dxa"/>
          </w:tcPr>
          <w:p w:rsidR="00AC0E64" w:rsidRDefault="00AC0E64" w:rsidP="00376CE6">
            <w:pPr>
              <w:jc w:val="center"/>
            </w:pPr>
            <w:r w:rsidRPr="008E57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709" w:type="dxa"/>
          </w:tcPr>
          <w:p w:rsidR="00AC0E64" w:rsidRDefault="00AC0E64" w:rsidP="00376CE6">
            <w:pPr>
              <w:jc w:val="center"/>
            </w:pPr>
            <w:r w:rsidRPr="008E57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694" w:type="dxa"/>
          </w:tcPr>
          <w:p w:rsidR="00AC0E64" w:rsidRDefault="00AC0E64" w:rsidP="00376CE6">
            <w:pPr>
              <w:jc w:val="center"/>
            </w:pPr>
            <w:r w:rsidRPr="008E57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709" w:type="dxa"/>
          </w:tcPr>
          <w:p w:rsidR="00AC0E64" w:rsidRDefault="00AC0E64" w:rsidP="00376CE6">
            <w:pPr>
              <w:jc w:val="center"/>
            </w:pPr>
            <w:r w:rsidRPr="008E57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709" w:type="dxa"/>
          </w:tcPr>
          <w:p w:rsidR="00AC0E64" w:rsidRDefault="00AC0E64" w:rsidP="00376CE6">
            <w:pPr>
              <w:jc w:val="center"/>
            </w:pPr>
            <w:r w:rsidRPr="008E57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708" w:type="dxa"/>
          </w:tcPr>
          <w:p w:rsidR="00AC0E64" w:rsidRDefault="00AC0E64" w:rsidP="00376CE6">
            <w:pPr>
              <w:jc w:val="center"/>
            </w:pPr>
            <w:r w:rsidRPr="008E57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</w:tr>
      <w:tr w:rsidR="00AC0E64" w:rsidRPr="00BE057A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25"/>
        </w:trPr>
        <w:tc>
          <w:tcPr>
            <w:tcW w:w="2552" w:type="dxa"/>
            <w:vMerge/>
            <w:vAlign w:val="center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82" w:type="dxa"/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</w:tcPr>
          <w:p w:rsidR="00AC0E64" w:rsidRPr="00BE057A" w:rsidRDefault="00376CE6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412,8</w:t>
            </w:r>
          </w:p>
        </w:tc>
        <w:tc>
          <w:tcPr>
            <w:tcW w:w="710" w:type="dxa"/>
          </w:tcPr>
          <w:p w:rsidR="00AC0E64" w:rsidRPr="00BE057A" w:rsidRDefault="00376CE6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65,2</w:t>
            </w:r>
          </w:p>
        </w:tc>
        <w:tc>
          <w:tcPr>
            <w:tcW w:w="709" w:type="dxa"/>
          </w:tcPr>
          <w:p w:rsidR="00AC0E64" w:rsidRDefault="00AC0E64" w:rsidP="00376CE6">
            <w:pPr>
              <w:jc w:val="center"/>
            </w:pPr>
            <w:r w:rsidRPr="00DF10A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709" w:type="dxa"/>
          </w:tcPr>
          <w:p w:rsidR="00AC0E64" w:rsidRDefault="00AC0E64" w:rsidP="00376CE6">
            <w:pPr>
              <w:jc w:val="center"/>
            </w:pPr>
            <w:r w:rsidRPr="00DF10A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850" w:type="dxa"/>
          </w:tcPr>
          <w:p w:rsidR="00AC0E64" w:rsidRDefault="00AC0E64" w:rsidP="00376CE6">
            <w:pPr>
              <w:jc w:val="center"/>
            </w:pPr>
            <w:r w:rsidRPr="00DF10A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709" w:type="dxa"/>
          </w:tcPr>
          <w:p w:rsidR="00AC0E64" w:rsidRDefault="00AC0E64" w:rsidP="00376CE6">
            <w:pPr>
              <w:jc w:val="center"/>
            </w:pPr>
            <w:r w:rsidRPr="00DF10A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709" w:type="dxa"/>
          </w:tcPr>
          <w:p w:rsidR="00AC0E64" w:rsidRDefault="00AC0E64" w:rsidP="00376CE6">
            <w:pPr>
              <w:jc w:val="center"/>
            </w:pPr>
            <w:r w:rsidRPr="00DF10A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708" w:type="dxa"/>
          </w:tcPr>
          <w:p w:rsidR="00AC0E64" w:rsidRDefault="00AC0E64" w:rsidP="00376CE6">
            <w:pPr>
              <w:jc w:val="center"/>
            </w:pPr>
            <w:r w:rsidRPr="00DF10A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709" w:type="dxa"/>
          </w:tcPr>
          <w:p w:rsidR="00AC0E64" w:rsidRDefault="00AC0E64" w:rsidP="00376CE6">
            <w:pPr>
              <w:jc w:val="center"/>
            </w:pPr>
            <w:r w:rsidRPr="00DF10A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694" w:type="dxa"/>
          </w:tcPr>
          <w:p w:rsidR="00AC0E64" w:rsidRDefault="00AC0E64" w:rsidP="00376CE6">
            <w:pPr>
              <w:jc w:val="center"/>
            </w:pPr>
            <w:r w:rsidRPr="00DF10A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709" w:type="dxa"/>
          </w:tcPr>
          <w:p w:rsidR="00AC0E64" w:rsidRDefault="00AC0E64" w:rsidP="00376CE6">
            <w:pPr>
              <w:jc w:val="center"/>
            </w:pPr>
            <w:r w:rsidRPr="00DF10A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709" w:type="dxa"/>
          </w:tcPr>
          <w:p w:rsidR="00AC0E64" w:rsidRDefault="00AC0E64" w:rsidP="00376CE6">
            <w:pPr>
              <w:jc w:val="center"/>
            </w:pPr>
            <w:r w:rsidRPr="00DF10A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708" w:type="dxa"/>
          </w:tcPr>
          <w:p w:rsidR="00AC0E64" w:rsidRDefault="00AC0E64" w:rsidP="00376CE6">
            <w:pPr>
              <w:jc w:val="center"/>
            </w:pPr>
            <w:r w:rsidRPr="00DF10A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</w:tr>
      <w:tr w:rsidR="00AC0E64" w:rsidRPr="00BE057A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439"/>
        </w:trPr>
        <w:tc>
          <w:tcPr>
            <w:tcW w:w="2552" w:type="dxa"/>
            <w:vAlign w:val="center"/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Подпрограмма 1</w:t>
            </w:r>
          </w:p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«Пожарная безопасность на территории Троицкого сельского поселения»</w:t>
            </w:r>
          </w:p>
        </w:tc>
        <w:tc>
          <w:tcPr>
            <w:tcW w:w="1560" w:type="dxa"/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982" w:type="dxa"/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0610099990</w:t>
            </w:r>
          </w:p>
        </w:tc>
        <w:tc>
          <w:tcPr>
            <w:tcW w:w="425" w:type="dxa"/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385,1</w:t>
            </w:r>
          </w:p>
        </w:tc>
        <w:tc>
          <w:tcPr>
            <w:tcW w:w="710" w:type="dxa"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37,5</w:t>
            </w:r>
          </w:p>
        </w:tc>
        <w:tc>
          <w:tcPr>
            <w:tcW w:w="709" w:type="dxa"/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,6</w:t>
            </w:r>
          </w:p>
        </w:tc>
        <w:tc>
          <w:tcPr>
            <w:tcW w:w="709" w:type="dxa"/>
          </w:tcPr>
          <w:p w:rsidR="00AC0E64" w:rsidRDefault="00AC0E64" w:rsidP="00376CE6">
            <w:pPr>
              <w:jc w:val="center"/>
            </w:pPr>
            <w:r w:rsidRPr="001C5E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850" w:type="dxa"/>
          </w:tcPr>
          <w:p w:rsidR="00AC0E64" w:rsidRDefault="00AC0E64" w:rsidP="00376CE6">
            <w:pPr>
              <w:jc w:val="center"/>
            </w:pPr>
            <w:r w:rsidRPr="001C5E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709" w:type="dxa"/>
          </w:tcPr>
          <w:p w:rsidR="00AC0E64" w:rsidRDefault="00AC0E64" w:rsidP="00376CE6">
            <w:pPr>
              <w:jc w:val="center"/>
            </w:pPr>
            <w:r w:rsidRPr="001C5E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709" w:type="dxa"/>
          </w:tcPr>
          <w:p w:rsidR="00AC0E64" w:rsidRDefault="00AC0E64" w:rsidP="00376CE6">
            <w:pPr>
              <w:jc w:val="center"/>
            </w:pPr>
            <w:r w:rsidRPr="001C5E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708" w:type="dxa"/>
          </w:tcPr>
          <w:p w:rsidR="00AC0E64" w:rsidRDefault="00AC0E64" w:rsidP="00376CE6">
            <w:pPr>
              <w:jc w:val="center"/>
            </w:pPr>
            <w:r w:rsidRPr="001C5E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709" w:type="dxa"/>
          </w:tcPr>
          <w:p w:rsidR="00AC0E64" w:rsidRDefault="00AC0E64" w:rsidP="00376CE6">
            <w:pPr>
              <w:jc w:val="center"/>
            </w:pPr>
            <w:r w:rsidRPr="001C5E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694" w:type="dxa"/>
          </w:tcPr>
          <w:p w:rsidR="00AC0E64" w:rsidRDefault="00AC0E64" w:rsidP="00376CE6">
            <w:pPr>
              <w:jc w:val="center"/>
            </w:pPr>
            <w:r w:rsidRPr="001C5E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709" w:type="dxa"/>
          </w:tcPr>
          <w:p w:rsidR="00AC0E64" w:rsidRDefault="00AC0E64" w:rsidP="00376CE6">
            <w:pPr>
              <w:jc w:val="center"/>
            </w:pPr>
            <w:r w:rsidRPr="001C5E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709" w:type="dxa"/>
          </w:tcPr>
          <w:p w:rsidR="00AC0E64" w:rsidRDefault="00AC0E64" w:rsidP="00376CE6">
            <w:pPr>
              <w:jc w:val="center"/>
            </w:pPr>
            <w:r w:rsidRPr="001C5E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708" w:type="dxa"/>
          </w:tcPr>
          <w:p w:rsidR="00AC0E64" w:rsidRDefault="00AC0E64" w:rsidP="00376CE6">
            <w:pPr>
              <w:jc w:val="center"/>
            </w:pPr>
            <w:r w:rsidRPr="001C5E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</w:tr>
      <w:tr w:rsidR="00AC0E64" w:rsidRPr="00BE057A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343"/>
        </w:trPr>
        <w:tc>
          <w:tcPr>
            <w:tcW w:w="2552" w:type="dxa"/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Основное мероприятие 1.1 </w:t>
            </w:r>
          </w:p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Проведение технического обслуживания  охранно-пожарной сигнализации</w:t>
            </w:r>
          </w:p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982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0610099990</w:t>
            </w:r>
          </w:p>
        </w:tc>
        <w:tc>
          <w:tcPr>
            <w:tcW w:w="425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:rsidR="00AC0E64" w:rsidRPr="00C57A15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383,6</w:t>
            </w:r>
          </w:p>
        </w:tc>
        <w:tc>
          <w:tcPr>
            <w:tcW w:w="710" w:type="dxa"/>
          </w:tcPr>
          <w:p w:rsidR="00AC0E64" w:rsidRPr="00C57A15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709" w:type="dxa"/>
          </w:tcPr>
          <w:p w:rsidR="00AC0E64" w:rsidRPr="00C57A15" w:rsidRDefault="00AC0E64" w:rsidP="00376CE6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709" w:type="dxa"/>
          </w:tcPr>
          <w:p w:rsidR="00AC0E64" w:rsidRPr="00C57A15" w:rsidRDefault="00AC0E64" w:rsidP="00376CE6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850" w:type="dxa"/>
          </w:tcPr>
          <w:p w:rsidR="00AC0E64" w:rsidRPr="00C57A15" w:rsidRDefault="00AC0E64" w:rsidP="00376CE6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709" w:type="dxa"/>
          </w:tcPr>
          <w:p w:rsidR="00AC0E64" w:rsidRPr="00C57A15" w:rsidRDefault="00AC0E64" w:rsidP="00376CE6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709" w:type="dxa"/>
          </w:tcPr>
          <w:p w:rsidR="00AC0E64" w:rsidRPr="00C57A15" w:rsidRDefault="00AC0E64" w:rsidP="00376CE6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708" w:type="dxa"/>
          </w:tcPr>
          <w:p w:rsidR="00AC0E64" w:rsidRPr="00C57A15" w:rsidRDefault="00AC0E64" w:rsidP="00376CE6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709" w:type="dxa"/>
          </w:tcPr>
          <w:p w:rsidR="00AC0E64" w:rsidRPr="00C57A15" w:rsidRDefault="00AC0E64" w:rsidP="00376CE6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694" w:type="dxa"/>
          </w:tcPr>
          <w:p w:rsidR="00AC0E64" w:rsidRPr="00C57A15" w:rsidRDefault="00AC0E64" w:rsidP="00376CE6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709" w:type="dxa"/>
          </w:tcPr>
          <w:p w:rsidR="00AC0E64" w:rsidRPr="00C57A15" w:rsidRDefault="00AC0E64" w:rsidP="00376CE6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709" w:type="dxa"/>
          </w:tcPr>
          <w:p w:rsidR="00AC0E64" w:rsidRPr="00C57A15" w:rsidRDefault="00AC0E64" w:rsidP="00376CE6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708" w:type="dxa"/>
          </w:tcPr>
          <w:p w:rsidR="00AC0E64" w:rsidRPr="00C57A15" w:rsidRDefault="00AC0E64" w:rsidP="00376CE6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</w:tr>
      <w:tr w:rsidR="00AC0E64" w:rsidRPr="00BE057A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Основное мероприятие 1.2 </w:t>
            </w:r>
          </w:p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Проверка дымоходов</w:t>
            </w:r>
          </w:p>
        </w:tc>
        <w:tc>
          <w:tcPr>
            <w:tcW w:w="1560" w:type="dxa"/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982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0610099990</w:t>
            </w:r>
          </w:p>
        </w:tc>
        <w:tc>
          <w:tcPr>
            <w:tcW w:w="425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:rsidR="00AC0E64" w:rsidRPr="00C57A15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1,5</w:t>
            </w:r>
          </w:p>
        </w:tc>
        <w:tc>
          <w:tcPr>
            <w:tcW w:w="710" w:type="dxa"/>
          </w:tcPr>
          <w:p w:rsidR="00AC0E64" w:rsidRPr="00C57A15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1,5</w:t>
            </w:r>
          </w:p>
        </w:tc>
        <w:tc>
          <w:tcPr>
            <w:tcW w:w="709" w:type="dxa"/>
          </w:tcPr>
          <w:p w:rsidR="00AC0E64" w:rsidRPr="00C57A15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:rsidR="00AC0E64" w:rsidRPr="00C57A15" w:rsidRDefault="00AC0E64" w:rsidP="00376CE6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:rsidR="00AC0E64" w:rsidRPr="00C57A15" w:rsidRDefault="00AC0E64" w:rsidP="00376CE6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:rsidR="00AC0E64" w:rsidRPr="00C57A15" w:rsidRDefault="00AC0E64" w:rsidP="00376CE6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:rsidR="00AC0E64" w:rsidRPr="00C57A15" w:rsidRDefault="00AC0E64" w:rsidP="00376CE6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8" w:type="dxa"/>
          </w:tcPr>
          <w:p w:rsidR="00AC0E64" w:rsidRPr="00C57A15" w:rsidRDefault="00AC0E64" w:rsidP="00376CE6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:rsidR="00AC0E64" w:rsidRPr="00C57A15" w:rsidRDefault="00AC0E64" w:rsidP="00376CE6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94" w:type="dxa"/>
          </w:tcPr>
          <w:p w:rsidR="00AC0E64" w:rsidRPr="00C57A15" w:rsidRDefault="00AC0E64" w:rsidP="00376CE6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:rsidR="00AC0E64" w:rsidRPr="00C57A15" w:rsidRDefault="00AC0E64" w:rsidP="00376CE6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:rsidR="00AC0E64" w:rsidRPr="00C57A15" w:rsidRDefault="00AC0E64" w:rsidP="00376CE6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8" w:type="dxa"/>
          </w:tcPr>
          <w:p w:rsidR="00AC0E64" w:rsidRPr="00C57A15" w:rsidRDefault="00AC0E64" w:rsidP="00376CE6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AC0E64" w:rsidRPr="00BE057A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Основные мероприятия 1.3</w:t>
            </w:r>
          </w:p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Приобретение пожарного щита</w:t>
            </w:r>
          </w:p>
        </w:tc>
        <w:tc>
          <w:tcPr>
            <w:tcW w:w="156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 xml:space="preserve">Администрация Троицкого сельского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lastRenderedPageBreak/>
              <w:t>поселения</w:t>
            </w:r>
          </w:p>
        </w:tc>
        <w:tc>
          <w:tcPr>
            <w:tcW w:w="567" w:type="dxa"/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951</w:t>
            </w:r>
          </w:p>
        </w:tc>
        <w:tc>
          <w:tcPr>
            <w:tcW w:w="577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982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0610099990</w:t>
            </w:r>
          </w:p>
        </w:tc>
        <w:tc>
          <w:tcPr>
            <w:tcW w:w="425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10" w:type="dxa"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8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94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8" w:type="dxa"/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AC0E64" w:rsidRPr="00BE057A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Основное мероприятие 1.4</w:t>
            </w:r>
          </w:p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Огнезащитная обработка чердака здания администрации</w:t>
            </w:r>
          </w:p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:rsidR="00AC0E64" w:rsidRPr="00204F8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982" w:type="dxa"/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10" w:type="dxa"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8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94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8" w:type="dxa"/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AC0E64" w:rsidRPr="00BE057A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Основное мероприятие 1.5</w:t>
            </w:r>
          </w:p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Обновление плана эвакуации</w:t>
            </w:r>
          </w:p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982" w:type="dxa"/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425" w:type="dxa"/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10" w:type="dxa"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8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94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8" w:type="dxa"/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AC0E64" w:rsidRPr="00BE057A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1306"/>
        </w:trPr>
        <w:tc>
          <w:tcPr>
            <w:tcW w:w="2552" w:type="dxa"/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Основное мероприятие 1.6.</w:t>
            </w:r>
          </w:p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Текущий ремонт трансляционного уличного  всепогодного звукового комплекта</w:t>
            </w:r>
          </w:p>
        </w:tc>
        <w:tc>
          <w:tcPr>
            <w:tcW w:w="1560" w:type="dxa"/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982" w:type="dxa"/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10" w:type="dxa"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8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94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8" w:type="dxa"/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AC0E64" w:rsidRPr="00BE057A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Подпрограмма 2 «Безопасность людей на водных объектах»</w:t>
            </w:r>
          </w:p>
        </w:tc>
        <w:tc>
          <w:tcPr>
            <w:tcW w:w="1560" w:type="dxa"/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0309</w:t>
            </w:r>
          </w:p>
        </w:tc>
        <w:tc>
          <w:tcPr>
            <w:tcW w:w="982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0620099990</w:t>
            </w:r>
          </w:p>
        </w:tc>
        <w:tc>
          <w:tcPr>
            <w:tcW w:w="425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:rsidR="00AC0E64" w:rsidRPr="00BE057A" w:rsidRDefault="00376CE6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710" w:type="dxa"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709" w:type="dxa"/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:rsidR="00AC0E64" w:rsidRDefault="00AC0E64" w:rsidP="00376CE6">
            <w:r w:rsidRPr="002725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:rsidR="00AC0E64" w:rsidRDefault="00AC0E64" w:rsidP="00376CE6">
            <w:r w:rsidRPr="002725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:rsidR="00AC0E64" w:rsidRDefault="00AC0E64" w:rsidP="00376CE6">
            <w:r w:rsidRPr="002725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:rsidR="00AC0E64" w:rsidRDefault="00AC0E64" w:rsidP="00376CE6">
            <w:r w:rsidRPr="002725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8" w:type="dxa"/>
          </w:tcPr>
          <w:p w:rsidR="00AC0E64" w:rsidRDefault="00AC0E64" w:rsidP="00376CE6">
            <w:r w:rsidRPr="002725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:rsidR="00AC0E64" w:rsidRDefault="00AC0E64" w:rsidP="00376CE6">
            <w:r w:rsidRPr="002725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94" w:type="dxa"/>
          </w:tcPr>
          <w:p w:rsidR="00AC0E64" w:rsidRDefault="00AC0E64" w:rsidP="00376CE6">
            <w:r w:rsidRPr="002725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:rsidR="00AC0E64" w:rsidRDefault="00AC0E64" w:rsidP="00376CE6">
            <w:r w:rsidRPr="002725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:rsidR="00AC0E64" w:rsidRDefault="00AC0E64" w:rsidP="00376CE6">
            <w:r w:rsidRPr="002725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8" w:type="dxa"/>
          </w:tcPr>
          <w:p w:rsidR="00AC0E64" w:rsidRDefault="00AC0E64" w:rsidP="00376CE6">
            <w:r w:rsidRPr="002725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AC0E64" w:rsidRPr="00BE057A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Основное мероприятие 2.1.</w:t>
            </w:r>
          </w:p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Приобретение и установка знаков безопасности на воде</w:t>
            </w:r>
          </w:p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0309</w:t>
            </w:r>
          </w:p>
        </w:tc>
        <w:tc>
          <w:tcPr>
            <w:tcW w:w="982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0620099990</w:t>
            </w:r>
          </w:p>
        </w:tc>
        <w:tc>
          <w:tcPr>
            <w:tcW w:w="425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:rsidR="00AC0E64" w:rsidRPr="00BE057A" w:rsidRDefault="00376CE6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710" w:type="dxa"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709" w:type="dxa"/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:rsidR="00AC0E64" w:rsidRDefault="00AC0E64" w:rsidP="00376CE6">
            <w:r w:rsidRPr="00956F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:rsidR="00AC0E64" w:rsidRDefault="00AC0E64" w:rsidP="00376CE6">
            <w:r w:rsidRPr="00956F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:rsidR="00AC0E64" w:rsidRDefault="00AC0E64" w:rsidP="00376CE6">
            <w:r w:rsidRPr="00956F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:rsidR="00AC0E64" w:rsidRDefault="00AC0E64" w:rsidP="00376CE6">
            <w:r w:rsidRPr="00956F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8" w:type="dxa"/>
          </w:tcPr>
          <w:p w:rsidR="00AC0E64" w:rsidRDefault="00AC0E64" w:rsidP="00376CE6">
            <w:r w:rsidRPr="00956F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:rsidR="00AC0E64" w:rsidRDefault="00AC0E64" w:rsidP="00376CE6">
            <w:r w:rsidRPr="00956F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94" w:type="dxa"/>
          </w:tcPr>
          <w:p w:rsidR="00AC0E64" w:rsidRDefault="00AC0E64" w:rsidP="00376CE6">
            <w:r w:rsidRPr="00956F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:rsidR="00AC0E64" w:rsidRDefault="00AC0E64" w:rsidP="00376CE6">
            <w:r w:rsidRPr="00956F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:rsidR="00AC0E64" w:rsidRDefault="00AC0E64" w:rsidP="00376CE6">
            <w:r w:rsidRPr="00956F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8" w:type="dxa"/>
          </w:tcPr>
          <w:p w:rsidR="00AC0E64" w:rsidRDefault="00AC0E64" w:rsidP="00376CE6">
            <w:r w:rsidRPr="00956F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376CE6" w:rsidRPr="00BE057A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:rsidR="00376CE6" w:rsidRPr="00BE057A" w:rsidRDefault="00376CE6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Подпрограмма </w:t>
            </w: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3 «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Поддержка добровольных пожарных дружин на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560" w:type="dxa"/>
          </w:tcPr>
          <w:p w:rsidR="00376CE6" w:rsidRPr="00BE057A" w:rsidRDefault="00376CE6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:rsidR="00376CE6" w:rsidRPr="00BE057A" w:rsidRDefault="00376CE6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:rsidR="00376CE6" w:rsidRPr="00BE057A" w:rsidRDefault="00376CE6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0310</w:t>
            </w:r>
          </w:p>
        </w:tc>
        <w:tc>
          <w:tcPr>
            <w:tcW w:w="982" w:type="dxa"/>
          </w:tcPr>
          <w:p w:rsidR="00376CE6" w:rsidRPr="00BE057A" w:rsidRDefault="00376CE6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0620099990</w:t>
            </w:r>
          </w:p>
        </w:tc>
        <w:tc>
          <w:tcPr>
            <w:tcW w:w="425" w:type="dxa"/>
          </w:tcPr>
          <w:p w:rsidR="00376CE6" w:rsidRPr="00BE057A" w:rsidRDefault="00376CE6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:rsidR="00376CE6" w:rsidRDefault="00376CE6" w:rsidP="00376CE6">
            <w:pPr>
              <w:jc w:val="center"/>
            </w:pPr>
            <w:r w:rsidRPr="00922D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24,7</w:t>
            </w:r>
          </w:p>
        </w:tc>
        <w:tc>
          <w:tcPr>
            <w:tcW w:w="710" w:type="dxa"/>
          </w:tcPr>
          <w:p w:rsidR="00376CE6" w:rsidRDefault="00376CE6" w:rsidP="00376CE6">
            <w:pPr>
              <w:jc w:val="center"/>
            </w:pPr>
            <w:r w:rsidRPr="00922D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24,7</w:t>
            </w:r>
          </w:p>
        </w:tc>
        <w:tc>
          <w:tcPr>
            <w:tcW w:w="709" w:type="dxa"/>
          </w:tcPr>
          <w:p w:rsidR="00376CE6" w:rsidRDefault="00376CE6" w:rsidP="00376CE6">
            <w:r w:rsidRPr="003110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:rsidR="00376CE6" w:rsidRDefault="00376CE6" w:rsidP="00376CE6">
            <w:r w:rsidRPr="003110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:rsidR="00376CE6" w:rsidRDefault="00376CE6" w:rsidP="00376CE6">
            <w:r w:rsidRPr="003110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:rsidR="00376CE6" w:rsidRDefault="00376CE6" w:rsidP="00376CE6">
            <w:r w:rsidRPr="003110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:rsidR="00376CE6" w:rsidRDefault="00376CE6" w:rsidP="00376CE6">
            <w:r w:rsidRPr="003110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8" w:type="dxa"/>
          </w:tcPr>
          <w:p w:rsidR="00376CE6" w:rsidRDefault="00376CE6" w:rsidP="00376CE6">
            <w:r w:rsidRPr="003110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:rsidR="00376CE6" w:rsidRDefault="00376CE6" w:rsidP="00376CE6">
            <w:r w:rsidRPr="003110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94" w:type="dxa"/>
          </w:tcPr>
          <w:p w:rsidR="00376CE6" w:rsidRDefault="00376CE6" w:rsidP="00376CE6">
            <w:r w:rsidRPr="003110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:rsidR="00376CE6" w:rsidRDefault="00376CE6" w:rsidP="00376CE6">
            <w:r w:rsidRPr="003110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:rsidR="00376CE6" w:rsidRDefault="00376CE6" w:rsidP="00376CE6">
            <w:r w:rsidRPr="003110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8" w:type="dxa"/>
          </w:tcPr>
          <w:p w:rsidR="00376CE6" w:rsidRDefault="00376CE6" w:rsidP="00376CE6">
            <w:r w:rsidRPr="003110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376CE6" w:rsidRPr="00BE057A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:rsidR="00376CE6" w:rsidRPr="00BE057A" w:rsidRDefault="00376CE6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Основное мероприятие 3.1.</w:t>
            </w:r>
          </w:p>
          <w:p w:rsidR="00376CE6" w:rsidRPr="00BE057A" w:rsidRDefault="00376CE6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Материально- техническое обеспечение пожарной дружины</w:t>
            </w:r>
          </w:p>
        </w:tc>
        <w:tc>
          <w:tcPr>
            <w:tcW w:w="1560" w:type="dxa"/>
          </w:tcPr>
          <w:p w:rsidR="00376CE6" w:rsidRPr="00BE057A" w:rsidRDefault="00376CE6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:rsidR="00376CE6" w:rsidRPr="00BE057A" w:rsidRDefault="00376CE6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:rsidR="00376CE6" w:rsidRPr="00BE057A" w:rsidRDefault="00376CE6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0310</w:t>
            </w:r>
          </w:p>
        </w:tc>
        <w:tc>
          <w:tcPr>
            <w:tcW w:w="982" w:type="dxa"/>
          </w:tcPr>
          <w:p w:rsidR="00376CE6" w:rsidRPr="00BE057A" w:rsidRDefault="00376CE6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0620099990</w:t>
            </w:r>
          </w:p>
        </w:tc>
        <w:tc>
          <w:tcPr>
            <w:tcW w:w="425" w:type="dxa"/>
          </w:tcPr>
          <w:p w:rsidR="00376CE6" w:rsidRPr="00BE057A" w:rsidRDefault="00376CE6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:rsidR="00376CE6" w:rsidRDefault="00376CE6" w:rsidP="00376CE6">
            <w:pPr>
              <w:jc w:val="center"/>
            </w:pPr>
            <w:r w:rsidRPr="00922D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24,7</w:t>
            </w:r>
          </w:p>
        </w:tc>
        <w:tc>
          <w:tcPr>
            <w:tcW w:w="710" w:type="dxa"/>
          </w:tcPr>
          <w:p w:rsidR="00376CE6" w:rsidRDefault="00376CE6" w:rsidP="00376CE6">
            <w:pPr>
              <w:jc w:val="center"/>
            </w:pPr>
            <w:r w:rsidRPr="00922D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24,7</w:t>
            </w:r>
          </w:p>
        </w:tc>
        <w:tc>
          <w:tcPr>
            <w:tcW w:w="709" w:type="dxa"/>
          </w:tcPr>
          <w:p w:rsidR="00376CE6" w:rsidRDefault="00376CE6" w:rsidP="00376CE6">
            <w:r w:rsidRPr="003110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:rsidR="00376CE6" w:rsidRDefault="00376CE6" w:rsidP="00376CE6">
            <w:r w:rsidRPr="003110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:rsidR="00376CE6" w:rsidRDefault="00376CE6" w:rsidP="00376CE6">
            <w:r w:rsidRPr="003110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:rsidR="00376CE6" w:rsidRDefault="00376CE6" w:rsidP="00376CE6">
            <w:r w:rsidRPr="003110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:rsidR="00376CE6" w:rsidRDefault="00376CE6" w:rsidP="00376CE6">
            <w:r w:rsidRPr="003110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8" w:type="dxa"/>
          </w:tcPr>
          <w:p w:rsidR="00376CE6" w:rsidRDefault="00376CE6" w:rsidP="00376CE6">
            <w:r w:rsidRPr="003110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:rsidR="00376CE6" w:rsidRDefault="00376CE6" w:rsidP="00376CE6">
            <w:r w:rsidRPr="003110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94" w:type="dxa"/>
          </w:tcPr>
          <w:p w:rsidR="00376CE6" w:rsidRDefault="00376CE6" w:rsidP="00376CE6">
            <w:r w:rsidRPr="003110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:rsidR="00376CE6" w:rsidRDefault="00376CE6" w:rsidP="00376CE6">
            <w:r w:rsidRPr="003110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:rsidR="00376CE6" w:rsidRDefault="00376CE6" w:rsidP="00376CE6">
            <w:r w:rsidRPr="003110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8" w:type="dxa"/>
          </w:tcPr>
          <w:p w:rsidR="00376CE6" w:rsidRDefault="00376CE6" w:rsidP="00376CE6">
            <w:r w:rsidRPr="003110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AC0E64" w:rsidRPr="00BE057A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Подпрограмма </w:t>
            </w: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4 «</w:t>
            </w:r>
            <w:r w:rsidRPr="00BE057A">
              <w:rPr>
                <w:rFonts w:ascii="Times New Roman" w:eastAsia="Times New Roman" w:hAnsi="Times New Roman" w:cs="Courier New"/>
                <w:sz w:val="20"/>
                <w:szCs w:val="20"/>
                <w:lang w:val="ru-RU" w:eastAsia="ru-RU"/>
              </w:rPr>
              <w:t>Защита от чрезвычайных ситуаций</w:t>
            </w: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56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82" w:type="dxa"/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425" w:type="dxa"/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10" w:type="dxa"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--</w:t>
            </w:r>
          </w:p>
        </w:tc>
        <w:tc>
          <w:tcPr>
            <w:tcW w:w="709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8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694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8" w:type="dxa"/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</w:tr>
      <w:tr w:rsidR="00AC0E64" w:rsidRPr="00BE057A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Основное мероприятие 4.1. </w:t>
            </w:r>
          </w:p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Наблюдение за паводковой обстановкой на реке </w:t>
            </w:r>
            <w:proofErr w:type="spellStart"/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Миус</w:t>
            </w:r>
            <w:proofErr w:type="spellEnd"/>
          </w:p>
        </w:tc>
        <w:tc>
          <w:tcPr>
            <w:tcW w:w="1560" w:type="dxa"/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82" w:type="dxa"/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425" w:type="dxa"/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10" w:type="dxa"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8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694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8" w:type="dxa"/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</w:tr>
    </w:tbl>
    <w:p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&lt;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1&gt; При необходимости данную таблицу можно размещать более чем на одной странице (например, 2019-2024гг., 2025-2030гг.)</w:t>
      </w:r>
    </w:p>
    <w:p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&lt;2&gt;</w:t>
      </w:r>
      <w:bookmarkStart w:id="4" w:name="Par867"/>
      <w:bookmarkEnd w:id="4"/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Корректировка расходов отчетного финансового года в текущем финансовом году не допускается.</w:t>
      </w:r>
    </w:p>
    <w:p w:rsidR="00AC0E64" w:rsidRPr="00BE057A" w:rsidRDefault="00C27547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0" w:anchor="Par866" w:history="1">
        <w:r w:rsidR="00AC0E64" w:rsidRPr="00BE057A">
          <w:rPr>
            <w:rFonts w:ascii="Times New Roman" w:eastAsia="Times New Roman" w:hAnsi="Times New Roman" w:cs="Times New Roman"/>
            <w:color w:val="0000FF"/>
            <w:sz w:val="24"/>
            <w:u w:val="single"/>
            <w:lang w:val="ru-RU" w:eastAsia="ru-RU"/>
          </w:rPr>
          <w:t>&lt;3&gt;</w:t>
        </w:r>
      </w:hyperlink>
      <w:r w:rsidR="00AC0E64"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Троицкого сельского поселения.</w:t>
      </w:r>
    </w:p>
    <w:p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&lt;4&gt; В целях оптимизации содержания информации в графе 1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  <w:bookmarkStart w:id="5" w:name="Par879"/>
      <w:bookmarkEnd w:id="5"/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Таблица № 7</w:t>
      </w:r>
    </w:p>
    <w:p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Расходы </w:t>
      </w:r>
    </w:p>
    <w:p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реализацию муниципальной программы Троицкого сельского поселения «Защита населения и территории от чрезвычайных ситуаций, обеспечение пожарной безопасности на водных объектах»</w:t>
      </w:r>
    </w:p>
    <w:p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</w:pPr>
    </w:p>
    <w:tbl>
      <w:tblPr>
        <w:tblW w:w="16160" w:type="dxa"/>
        <w:tblInd w:w="-176" w:type="dxa"/>
        <w:tblLayout w:type="fixed"/>
        <w:tblLook w:val="00A0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AC0E64" w:rsidRPr="00BE057A" w:rsidTr="00376CE6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Наименование 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Источники</w:t>
            </w:r>
          </w:p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Объем расходов всего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(тыс. рублей),</w:t>
            </w:r>
          </w:p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том числе по годам реализации</w:t>
            </w:r>
          </w:p>
          <w:p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муниципальной программы</w:t>
            </w:r>
          </w:p>
        </w:tc>
      </w:tr>
      <w:tr w:rsidR="00AC0E64" w:rsidRPr="00BE057A" w:rsidTr="00376CE6">
        <w:trPr>
          <w:cantSplit/>
          <w:trHeight w:val="106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&lt;1&gt;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2019 </w:t>
            </w:r>
          </w:p>
          <w:p w:rsidR="00AC0E64" w:rsidRPr="00BE057A" w:rsidRDefault="00AC0E64" w:rsidP="00376C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2020 </w:t>
            </w:r>
          </w:p>
          <w:p w:rsidR="00AC0E64" w:rsidRPr="00BE057A" w:rsidRDefault="00AC0E64" w:rsidP="00376C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2021 </w:t>
            </w:r>
          </w:p>
          <w:p w:rsidR="00AC0E64" w:rsidRPr="00BE057A" w:rsidRDefault="00AC0E64" w:rsidP="00376C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2023 </w:t>
            </w:r>
          </w:p>
          <w:p w:rsidR="00AC0E64" w:rsidRPr="00BE057A" w:rsidRDefault="00AC0E64" w:rsidP="00376CE6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2030 год</w:t>
            </w:r>
          </w:p>
        </w:tc>
      </w:tr>
    </w:tbl>
    <w:p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</w:p>
    <w:tbl>
      <w:tblPr>
        <w:tblW w:w="161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 w:rsidR="00AC0E64" w:rsidRPr="00BE057A" w:rsidTr="00376CE6">
        <w:trPr>
          <w:trHeight w:val="315"/>
          <w:tblHeader/>
        </w:trPr>
        <w:tc>
          <w:tcPr>
            <w:tcW w:w="1701" w:type="dxa"/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694" w:type="dxa"/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92" w:type="dxa"/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67" w:type="dxa"/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851" w:type="dxa"/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851" w:type="dxa"/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851" w:type="dxa"/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</w:tr>
      <w:tr w:rsidR="00AC0E64" w:rsidRPr="00BE057A" w:rsidTr="00376CE6">
        <w:trPr>
          <w:trHeight w:val="315"/>
        </w:trPr>
        <w:tc>
          <w:tcPr>
            <w:tcW w:w="1701" w:type="dxa"/>
            <w:vMerge w:val="restart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Муниципальная программа</w:t>
            </w:r>
          </w:p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«Защита населения и территории от чрезвычайных ситуаций, обеспечение пожарной безопасности на водных объектах</w:t>
            </w: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2694" w:type="dxa"/>
            <w:noWrap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992" w:type="dxa"/>
            <w:noWrap/>
          </w:tcPr>
          <w:p w:rsidR="00AC0E64" w:rsidRPr="00BE057A" w:rsidRDefault="00376CE6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412,8</w:t>
            </w:r>
          </w:p>
        </w:tc>
        <w:tc>
          <w:tcPr>
            <w:tcW w:w="567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AC0E64" w:rsidRDefault="00376CE6" w:rsidP="00376C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65,2</w:t>
            </w:r>
          </w:p>
        </w:tc>
        <w:tc>
          <w:tcPr>
            <w:tcW w:w="851" w:type="dxa"/>
            <w:noWrap/>
          </w:tcPr>
          <w:p w:rsidR="00AC0E64" w:rsidRDefault="00AC0E64" w:rsidP="00376CE6">
            <w:pPr>
              <w:jc w:val="center"/>
            </w:pPr>
            <w:r w:rsidRPr="00BE70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850" w:type="dxa"/>
            <w:noWrap/>
          </w:tcPr>
          <w:p w:rsidR="00AC0E64" w:rsidRDefault="00AC0E64" w:rsidP="00376CE6">
            <w:pPr>
              <w:jc w:val="center"/>
            </w:pPr>
            <w:r w:rsidRPr="00BE70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851" w:type="dxa"/>
            <w:noWrap/>
          </w:tcPr>
          <w:p w:rsidR="00AC0E64" w:rsidRDefault="00AC0E64" w:rsidP="00376CE6">
            <w:pPr>
              <w:jc w:val="center"/>
            </w:pPr>
            <w:r w:rsidRPr="00BE70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850" w:type="dxa"/>
          </w:tcPr>
          <w:p w:rsidR="00AC0E64" w:rsidRDefault="00AC0E64" w:rsidP="00376CE6">
            <w:pPr>
              <w:jc w:val="center"/>
            </w:pPr>
            <w:r w:rsidRPr="00BE70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851" w:type="dxa"/>
          </w:tcPr>
          <w:p w:rsidR="00AC0E64" w:rsidRDefault="00AC0E64" w:rsidP="00376CE6">
            <w:pPr>
              <w:jc w:val="center"/>
            </w:pPr>
            <w:r w:rsidRPr="00BE70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850" w:type="dxa"/>
          </w:tcPr>
          <w:p w:rsidR="00AC0E64" w:rsidRDefault="00AC0E64" w:rsidP="00376CE6">
            <w:pPr>
              <w:jc w:val="center"/>
            </w:pPr>
            <w:r w:rsidRPr="00BE70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850" w:type="dxa"/>
          </w:tcPr>
          <w:p w:rsidR="00AC0E64" w:rsidRDefault="00AC0E64" w:rsidP="00376CE6">
            <w:pPr>
              <w:jc w:val="center"/>
            </w:pPr>
            <w:r w:rsidRPr="00BE70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850" w:type="dxa"/>
          </w:tcPr>
          <w:p w:rsidR="00AC0E64" w:rsidRDefault="00AC0E64" w:rsidP="00376CE6">
            <w:pPr>
              <w:jc w:val="center"/>
            </w:pPr>
            <w:r w:rsidRPr="00BE70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850" w:type="dxa"/>
          </w:tcPr>
          <w:p w:rsidR="00AC0E64" w:rsidRDefault="00AC0E64" w:rsidP="00376CE6">
            <w:pPr>
              <w:jc w:val="center"/>
            </w:pPr>
            <w:r w:rsidRPr="00BE70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850" w:type="dxa"/>
          </w:tcPr>
          <w:p w:rsidR="00AC0E64" w:rsidRDefault="00AC0E64" w:rsidP="00376CE6">
            <w:pPr>
              <w:jc w:val="center"/>
            </w:pPr>
            <w:r w:rsidRPr="00BE70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850" w:type="dxa"/>
          </w:tcPr>
          <w:p w:rsidR="00AC0E64" w:rsidRDefault="00AC0E64" w:rsidP="00376CE6">
            <w:pPr>
              <w:jc w:val="center"/>
            </w:pPr>
            <w:r w:rsidRPr="00BE70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</w:tr>
      <w:tr w:rsidR="00AC0E64" w:rsidRPr="00BE057A" w:rsidTr="00376CE6">
        <w:trPr>
          <w:trHeight w:val="315"/>
        </w:trPr>
        <w:tc>
          <w:tcPr>
            <w:tcW w:w="1701" w:type="dxa"/>
            <w:vMerge/>
            <w:vAlign w:val="center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992" w:type="dxa"/>
            <w:noWrap/>
          </w:tcPr>
          <w:p w:rsidR="00AC0E64" w:rsidRPr="00BE057A" w:rsidRDefault="00376CE6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412,8</w:t>
            </w:r>
          </w:p>
        </w:tc>
        <w:tc>
          <w:tcPr>
            <w:tcW w:w="567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AC0E64" w:rsidRDefault="00C56C8A" w:rsidP="00376C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65,2</w:t>
            </w:r>
          </w:p>
        </w:tc>
        <w:tc>
          <w:tcPr>
            <w:tcW w:w="851" w:type="dxa"/>
            <w:noWrap/>
          </w:tcPr>
          <w:p w:rsidR="00AC0E64" w:rsidRDefault="00AC0E64" w:rsidP="00376CE6">
            <w:pPr>
              <w:jc w:val="center"/>
            </w:pPr>
            <w:r w:rsidRPr="00BE70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850" w:type="dxa"/>
            <w:noWrap/>
          </w:tcPr>
          <w:p w:rsidR="00AC0E64" w:rsidRDefault="00AC0E64" w:rsidP="00376CE6">
            <w:pPr>
              <w:jc w:val="center"/>
            </w:pPr>
            <w:r w:rsidRPr="00BE70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851" w:type="dxa"/>
            <w:noWrap/>
          </w:tcPr>
          <w:p w:rsidR="00AC0E64" w:rsidRDefault="00AC0E64" w:rsidP="00376CE6">
            <w:pPr>
              <w:jc w:val="center"/>
            </w:pPr>
            <w:r w:rsidRPr="00BE70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850" w:type="dxa"/>
          </w:tcPr>
          <w:p w:rsidR="00AC0E64" w:rsidRDefault="00AC0E64" w:rsidP="00376CE6">
            <w:pPr>
              <w:jc w:val="center"/>
            </w:pPr>
            <w:r w:rsidRPr="00BE70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851" w:type="dxa"/>
          </w:tcPr>
          <w:p w:rsidR="00AC0E64" w:rsidRDefault="00AC0E64" w:rsidP="00376CE6">
            <w:pPr>
              <w:jc w:val="center"/>
            </w:pPr>
            <w:r w:rsidRPr="00BE70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850" w:type="dxa"/>
          </w:tcPr>
          <w:p w:rsidR="00AC0E64" w:rsidRDefault="00AC0E64" w:rsidP="00376CE6">
            <w:pPr>
              <w:jc w:val="center"/>
            </w:pPr>
            <w:r w:rsidRPr="00BE70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850" w:type="dxa"/>
          </w:tcPr>
          <w:p w:rsidR="00AC0E64" w:rsidRDefault="00AC0E64" w:rsidP="00376CE6">
            <w:pPr>
              <w:jc w:val="center"/>
            </w:pPr>
            <w:r w:rsidRPr="00BE70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850" w:type="dxa"/>
          </w:tcPr>
          <w:p w:rsidR="00AC0E64" w:rsidRDefault="00AC0E64" w:rsidP="00376CE6">
            <w:pPr>
              <w:jc w:val="center"/>
            </w:pPr>
            <w:r w:rsidRPr="00BE70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850" w:type="dxa"/>
          </w:tcPr>
          <w:p w:rsidR="00AC0E64" w:rsidRDefault="00AC0E64" w:rsidP="00376CE6">
            <w:pPr>
              <w:jc w:val="center"/>
            </w:pPr>
            <w:r w:rsidRPr="00BE70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850" w:type="dxa"/>
          </w:tcPr>
          <w:p w:rsidR="00AC0E64" w:rsidRDefault="00AC0E64" w:rsidP="00376CE6">
            <w:pPr>
              <w:jc w:val="center"/>
            </w:pPr>
            <w:r w:rsidRPr="00BE70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850" w:type="dxa"/>
          </w:tcPr>
          <w:p w:rsidR="00AC0E64" w:rsidRDefault="00AC0E64" w:rsidP="00376CE6">
            <w:pPr>
              <w:jc w:val="center"/>
            </w:pPr>
            <w:r w:rsidRPr="00BE70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</w:tr>
      <w:tr w:rsidR="00AC0E64" w:rsidRPr="00BE057A" w:rsidTr="00376CE6">
        <w:trPr>
          <w:trHeight w:val="315"/>
        </w:trPr>
        <w:tc>
          <w:tcPr>
            <w:tcW w:w="1701" w:type="dxa"/>
            <w:vMerge/>
            <w:vAlign w:val="center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О</w:t>
            </w: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бластной бюджет</w:t>
            </w:r>
          </w:p>
        </w:tc>
        <w:tc>
          <w:tcPr>
            <w:tcW w:w="992" w:type="dxa"/>
            <w:noWrap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C0E64" w:rsidRPr="00BE057A" w:rsidTr="00376CE6">
        <w:trPr>
          <w:trHeight w:val="535"/>
        </w:trPr>
        <w:tc>
          <w:tcPr>
            <w:tcW w:w="1701" w:type="dxa"/>
            <w:vMerge/>
            <w:vAlign w:val="center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AC0E64" w:rsidRPr="00BE057A" w:rsidTr="00376CE6">
        <w:trPr>
          <w:trHeight w:val="315"/>
        </w:trPr>
        <w:tc>
          <w:tcPr>
            <w:tcW w:w="1701" w:type="dxa"/>
            <w:vMerge w:val="restart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Подпрограмма 1.</w:t>
            </w:r>
          </w:p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«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Пожарная безопасность на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2694" w:type="dxa"/>
            <w:noWrap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992" w:type="dxa"/>
            <w:noWrap/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385,1</w:t>
            </w:r>
          </w:p>
        </w:tc>
        <w:tc>
          <w:tcPr>
            <w:tcW w:w="567" w:type="dxa"/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37,5</w:t>
            </w:r>
          </w:p>
        </w:tc>
        <w:tc>
          <w:tcPr>
            <w:tcW w:w="851" w:type="dxa"/>
            <w:noWrap/>
          </w:tcPr>
          <w:p w:rsidR="00AC0E64" w:rsidRDefault="00AC0E64" w:rsidP="00376CE6">
            <w:pPr>
              <w:jc w:val="center"/>
            </w:pPr>
            <w:r w:rsidRPr="00154EE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850" w:type="dxa"/>
            <w:noWrap/>
          </w:tcPr>
          <w:p w:rsidR="00AC0E64" w:rsidRDefault="00AC0E64" w:rsidP="00376CE6">
            <w:pPr>
              <w:jc w:val="center"/>
            </w:pPr>
            <w:r w:rsidRPr="00154EE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851" w:type="dxa"/>
            <w:noWrap/>
          </w:tcPr>
          <w:p w:rsidR="00AC0E64" w:rsidRDefault="00AC0E64" w:rsidP="00376CE6">
            <w:pPr>
              <w:jc w:val="center"/>
            </w:pPr>
            <w:r w:rsidRPr="00154EE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850" w:type="dxa"/>
          </w:tcPr>
          <w:p w:rsidR="00AC0E64" w:rsidRDefault="00AC0E64" w:rsidP="00376CE6">
            <w:pPr>
              <w:jc w:val="center"/>
            </w:pPr>
            <w:r w:rsidRPr="00154EE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851" w:type="dxa"/>
          </w:tcPr>
          <w:p w:rsidR="00AC0E64" w:rsidRDefault="00AC0E64" w:rsidP="00376CE6">
            <w:pPr>
              <w:jc w:val="center"/>
            </w:pPr>
            <w:r w:rsidRPr="00154EE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850" w:type="dxa"/>
          </w:tcPr>
          <w:p w:rsidR="00AC0E64" w:rsidRDefault="00AC0E64" w:rsidP="00376CE6">
            <w:pPr>
              <w:jc w:val="center"/>
            </w:pPr>
            <w:r w:rsidRPr="00154EE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850" w:type="dxa"/>
          </w:tcPr>
          <w:p w:rsidR="00AC0E64" w:rsidRDefault="00AC0E64" w:rsidP="00376CE6">
            <w:pPr>
              <w:jc w:val="center"/>
            </w:pPr>
            <w:r w:rsidRPr="00154EE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850" w:type="dxa"/>
          </w:tcPr>
          <w:p w:rsidR="00AC0E64" w:rsidRDefault="00AC0E64" w:rsidP="00376CE6">
            <w:pPr>
              <w:jc w:val="center"/>
            </w:pPr>
            <w:r w:rsidRPr="00154EE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850" w:type="dxa"/>
          </w:tcPr>
          <w:p w:rsidR="00AC0E64" w:rsidRDefault="00AC0E64" w:rsidP="00376CE6">
            <w:pPr>
              <w:jc w:val="center"/>
            </w:pPr>
            <w:r w:rsidRPr="00154EE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850" w:type="dxa"/>
          </w:tcPr>
          <w:p w:rsidR="00AC0E64" w:rsidRDefault="00AC0E64" w:rsidP="00376CE6">
            <w:pPr>
              <w:jc w:val="center"/>
            </w:pPr>
            <w:r w:rsidRPr="00154EE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850" w:type="dxa"/>
          </w:tcPr>
          <w:p w:rsidR="00AC0E64" w:rsidRDefault="00AC0E64" w:rsidP="00376CE6">
            <w:pPr>
              <w:jc w:val="center"/>
            </w:pPr>
            <w:r w:rsidRPr="00154EE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</w:tr>
      <w:tr w:rsidR="00AC0E64" w:rsidRPr="00BE057A" w:rsidTr="00376CE6">
        <w:trPr>
          <w:trHeight w:val="315"/>
        </w:trPr>
        <w:tc>
          <w:tcPr>
            <w:tcW w:w="1701" w:type="dxa"/>
            <w:vMerge/>
            <w:vAlign w:val="center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992" w:type="dxa"/>
            <w:noWrap/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385,1</w:t>
            </w:r>
          </w:p>
        </w:tc>
        <w:tc>
          <w:tcPr>
            <w:tcW w:w="567" w:type="dxa"/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37,5</w:t>
            </w:r>
          </w:p>
        </w:tc>
        <w:tc>
          <w:tcPr>
            <w:tcW w:w="851" w:type="dxa"/>
            <w:noWrap/>
          </w:tcPr>
          <w:p w:rsidR="00AC0E64" w:rsidRDefault="00AC0E64" w:rsidP="00376CE6">
            <w:pPr>
              <w:jc w:val="center"/>
            </w:pPr>
            <w:r w:rsidRPr="00154EE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850" w:type="dxa"/>
            <w:noWrap/>
          </w:tcPr>
          <w:p w:rsidR="00AC0E64" w:rsidRDefault="00AC0E64" w:rsidP="00376CE6">
            <w:pPr>
              <w:jc w:val="center"/>
            </w:pPr>
            <w:r w:rsidRPr="00154EE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851" w:type="dxa"/>
            <w:noWrap/>
          </w:tcPr>
          <w:p w:rsidR="00AC0E64" w:rsidRDefault="00AC0E64" w:rsidP="00376CE6">
            <w:pPr>
              <w:jc w:val="center"/>
            </w:pPr>
            <w:r w:rsidRPr="00154EE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850" w:type="dxa"/>
          </w:tcPr>
          <w:p w:rsidR="00AC0E64" w:rsidRDefault="00AC0E64" w:rsidP="00376CE6">
            <w:pPr>
              <w:jc w:val="center"/>
            </w:pPr>
            <w:r w:rsidRPr="00154EE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851" w:type="dxa"/>
          </w:tcPr>
          <w:p w:rsidR="00AC0E64" w:rsidRDefault="00AC0E64" w:rsidP="00376CE6">
            <w:pPr>
              <w:jc w:val="center"/>
            </w:pPr>
            <w:r w:rsidRPr="00154EE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850" w:type="dxa"/>
          </w:tcPr>
          <w:p w:rsidR="00AC0E64" w:rsidRDefault="00AC0E64" w:rsidP="00376CE6">
            <w:pPr>
              <w:jc w:val="center"/>
            </w:pPr>
            <w:r w:rsidRPr="00154EE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850" w:type="dxa"/>
          </w:tcPr>
          <w:p w:rsidR="00AC0E64" w:rsidRDefault="00AC0E64" w:rsidP="00376CE6">
            <w:pPr>
              <w:jc w:val="center"/>
            </w:pPr>
            <w:r w:rsidRPr="00154EE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850" w:type="dxa"/>
          </w:tcPr>
          <w:p w:rsidR="00AC0E64" w:rsidRDefault="00AC0E64" w:rsidP="00376CE6">
            <w:pPr>
              <w:jc w:val="center"/>
            </w:pPr>
            <w:r w:rsidRPr="00154EE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850" w:type="dxa"/>
          </w:tcPr>
          <w:p w:rsidR="00AC0E64" w:rsidRDefault="00AC0E64" w:rsidP="00376CE6">
            <w:pPr>
              <w:jc w:val="center"/>
            </w:pPr>
            <w:r w:rsidRPr="00154EE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850" w:type="dxa"/>
          </w:tcPr>
          <w:p w:rsidR="00AC0E64" w:rsidRDefault="00AC0E64" w:rsidP="00376CE6">
            <w:pPr>
              <w:jc w:val="center"/>
            </w:pPr>
            <w:r w:rsidRPr="00154EE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850" w:type="dxa"/>
          </w:tcPr>
          <w:p w:rsidR="00AC0E64" w:rsidRDefault="00AC0E64" w:rsidP="00376CE6">
            <w:pPr>
              <w:jc w:val="center"/>
            </w:pPr>
            <w:r w:rsidRPr="00154EE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</w:t>
            </w:r>
          </w:p>
        </w:tc>
      </w:tr>
      <w:tr w:rsidR="00AC0E64" w:rsidRPr="00BE057A" w:rsidTr="00376CE6">
        <w:trPr>
          <w:trHeight w:val="315"/>
        </w:trPr>
        <w:tc>
          <w:tcPr>
            <w:tcW w:w="1701" w:type="dxa"/>
            <w:vMerge/>
            <w:vAlign w:val="center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О</w:t>
            </w: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бластной бюджет</w:t>
            </w:r>
          </w:p>
        </w:tc>
        <w:tc>
          <w:tcPr>
            <w:tcW w:w="992" w:type="dxa"/>
            <w:noWrap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C0E64" w:rsidRPr="00BE057A" w:rsidTr="00376CE6">
        <w:trPr>
          <w:trHeight w:val="315"/>
        </w:trPr>
        <w:tc>
          <w:tcPr>
            <w:tcW w:w="1701" w:type="dxa"/>
            <w:vMerge/>
            <w:vAlign w:val="center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AC0E64" w:rsidRPr="00BE057A" w:rsidTr="00376CE6">
        <w:trPr>
          <w:trHeight w:val="315"/>
        </w:trPr>
        <w:tc>
          <w:tcPr>
            <w:tcW w:w="1701" w:type="dxa"/>
            <w:vMerge w:val="restart"/>
            <w:vAlign w:val="center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Подпрограмма 2. «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Безопасность людей на водных объектах</w:t>
            </w: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»</w:t>
            </w:r>
          </w:p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992" w:type="dxa"/>
            <w:noWrap/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567" w:type="dxa"/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851" w:type="dxa"/>
            <w:noWrap/>
          </w:tcPr>
          <w:p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noWrap/>
          </w:tcPr>
          <w:p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  <w:noWrap/>
          </w:tcPr>
          <w:p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</w:tcPr>
          <w:p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AC0E64" w:rsidRPr="00BE057A" w:rsidTr="00376CE6">
        <w:trPr>
          <w:trHeight w:val="315"/>
        </w:trPr>
        <w:tc>
          <w:tcPr>
            <w:tcW w:w="1701" w:type="dxa"/>
            <w:vMerge/>
            <w:vAlign w:val="center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992" w:type="dxa"/>
            <w:noWrap/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567" w:type="dxa"/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851" w:type="dxa"/>
            <w:noWrap/>
          </w:tcPr>
          <w:p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noWrap/>
          </w:tcPr>
          <w:p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  <w:noWrap/>
          </w:tcPr>
          <w:p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</w:tcPr>
          <w:p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AC0E64" w:rsidRPr="00BE057A" w:rsidTr="00376CE6">
        <w:trPr>
          <w:trHeight w:val="315"/>
        </w:trPr>
        <w:tc>
          <w:tcPr>
            <w:tcW w:w="1701" w:type="dxa"/>
            <w:vMerge/>
            <w:vAlign w:val="center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О</w:t>
            </w: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бластной бюджет</w:t>
            </w:r>
          </w:p>
        </w:tc>
        <w:tc>
          <w:tcPr>
            <w:tcW w:w="992" w:type="dxa"/>
            <w:noWrap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567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  <w:noWrap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  <w:noWrap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  <w:noWrap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AC0E64" w:rsidRPr="00BE057A" w:rsidTr="00376CE6">
        <w:trPr>
          <w:trHeight w:val="315"/>
        </w:trPr>
        <w:tc>
          <w:tcPr>
            <w:tcW w:w="1701" w:type="dxa"/>
            <w:vMerge/>
            <w:vAlign w:val="center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567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  <w:noWrap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  <w:noWrap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  <w:noWrap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AC0E64" w:rsidRPr="00BE057A" w:rsidTr="00376CE6">
        <w:trPr>
          <w:trHeight w:val="315"/>
        </w:trPr>
        <w:tc>
          <w:tcPr>
            <w:tcW w:w="1701" w:type="dxa"/>
            <w:vMerge w:val="restart"/>
            <w:vAlign w:val="center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Подпрограмма </w:t>
            </w: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3 «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Поддержка добровольных пожарных дружин на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2694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992" w:type="dxa"/>
            <w:noWrap/>
          </w:tcPr>
          <w:p w:rsidR="00AC0E64" w:rsidRPr="00BE057A" w:rsidRDefault="00C56C8A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24,7</w:t>
            </w:r>
          </w:p>
        </w:tc>
        <w:tc>
          <w:tcPr>
            <w:tcW w:w="567" w:type="dxa"/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AC0E64" w:rsidRPr="00BE057A" w:rsidRDefault="00C56C8A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24,7</w:t>
            </w:r>
          </w:p>
        </w:tc>
        <w:tc>
          <w:tcPr>
            <w:tcW w:w="851" w:type="dxa"/>
            <w:noWrap/>
          </w:tcPr>
          <w:p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noWrap/>
          </w:tcPr>
          <w:p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  <w:noWrap/>
          </w:tcPr>
          <w:p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</w:tcPr>
          <w:p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AC0E64" w:rsidRPr="00BE057A" w:rsidTr="00376CE6">
        <w:trPr>
          <w:trHeight w:val="315"/>
        </w:trPr>
        <w:tc>
          <w:tcPr>
            <w:tcW w:w="1701" w:type="dxa"/>
            <w:vMerge/>
            <w:vAlign w:val="center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992" w:type="dxa"/>
            <w:noWrap/>
          </w:tcPr>
          <w:p w:rsidR="00AC0E64" w:rsidRPr="00BE057A" w:rsidRDefault="00C56C8A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24,7</w:t>
            </w:r>
          </w:p>
        </w:tc>
        <w:tc>
          <w:tcPr>
            <w:tcW w:w="567" w:type="dxa"/>
          </w:tcPr>
          <w:p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AC0E64" w:rsidRPr="00BE057A" w:rsidRDefault="00C56C8A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24,7</w:t>
            </w:r>
          </w:p>
        </w:tc>
        <w:tc>
          <w:tcPr>
            <w:tcW w:w="851" w:type="dxa"/>
            <w:noWrap/>
          </w:tcPr>
          <w:p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noWrap/>
          </w:tcPr>
          <w:p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  <w:noWrap/>
          </w:tcPr>
          <w:p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</w:tcPr>
          <w:p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AC0E64" w:rsidRPr="00BE057A" w:rsidTr="00376CE6">
        <w:trPr>
          <w:trHeight w:val="315"/>
        </w:trPr>
        <w:tc>
          <w:tcPr>
            <w:tcW w:w="1701" w:type="dxa"/>
            <w:vMerge/>
            <w:vAlign w:val="center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Областной бюджет</w:t>
            </w:r>
          </w:p>
        </w:tc>
        <w:tc>
          <w:tcPr>
            <w:tcW w:w="992" w:type="dxa"/>
            <w:noWrap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AC0E64" w:rsidRPr="00BE057A" w:rsidTr="00376CE6">
        <w:trPr>
          <w:trHeight w:val="315"/>
        </w:trPr>
        <w:tc>
          <w:tcPr>
            <w:tcW w:w="1701" w:type="dxa"/>
            <w:vMerge/>
            <w:vAlign w:val="center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AC0E64" w:rsidRPr="00BE057A" w:rsidTr="00376CE6">
        <w:trPr>
          <w:trHeight w:val="315"/>
        </w:trPr>
        <w:tc>
          <w:tcPr>
            <w:tcW w:w="1701" w:type="dxa"/>
            <w:vMerge w:val="restart"/>
            <w:vAlign w:val="center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Подпрограмма 4 «Защита от чрезвычайных ситуаций»</w:t>
            </w:r>
          </w:p>
        </w:tc>
        <w:tc>
          <w:tcPr>
            <w:tcW w:w="2694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992" w:type="dxa"/>
            <w:noWrap/>
          </w:tcPr>
          <w:p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567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  <w:noWrap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  <w:noWrap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  <w:noWrap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AC0E64" w:rsidRPr="00BE057A" w:rsidTr="00376CE6">
        <w:trPr>
          <w:trHeight w:val="315"/>
        </w:trPr>
        <w:tc>
          <w:tcPr>
            <w:tcW w:w="1701" w:type="dxa"/>
            <w:vMerge/>
            <w:vAlign w:val="center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992" w:type="dxa"/>
            <w:noWrap/>
          </w:tcPr>
          <w:p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567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  <w:noWrap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  <w:noWrap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  <w:noWrap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AC0E64" w:rsidRPr="00BE057A" w:rsidTr="00376CE6">
        <w:trPr>
          <w:trHeight w:val="315"/>
        </w:trPr>
        <w:tc>
          <w:tcPr>
            <w:tcW w:w="1701" w:type="dxa"/>
            <w:vMerge/>
            <w:vAlign w:val="center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Областной бюджет</w:t>
            </w:r>
          </w:p>
        </w:tc>
        <w:tc>
          <w:tcPr>
            <w:tcW w:w="992" w:type="dxa"/>
            <w:noWrap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AC0E64" w:rsidRPr="00BE057A" w:rsidTr="00376CE6">
        <w:trPr>
          <w:trHeight w:val="315"/>
        </w:trPr>
        <w:tc>
          <w:tcPr>
            <w:tcW w:w="1701" w:type="dxa"/>
            <w:vMerge/>
            <w:vAlign w:val="center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</w:tbl>
    <w:p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</w:p>
    <w:p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&lt;1&gt;  При необходимости данную таблицу можно размещать более чем на одной странице (например, 2019-2024гг., 2025-2030гг.)</w:t>
      </w:r>
    </w:p>
    <w:p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&lt;2&gt; Корректировка расходов отчетного финансового года в текущем финансовом году не допускается. </w:t>
      </w:r>
    </w:p>
    <w:p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&lt;3&gt; Здесь и далее в таблице сумма строк « бюджет поселения» и «безвозмездные поступления» должна соответствовать строке «Всего» Таблицы 6</w:t>
      </w:r>
    </w:p>
    <w:p w:rsidR="00AC0E64" w:rsidRPr="00CF301D" w:rsidRDefault="00AC0E64" w:rsidP="00AC0E64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C0E64" w:rsidRDefault="00AC0E64" w:rsidP="00EE7ADA">
      <w:pPr>
        <w:spacing w:after="0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sectPr w:rsidR="00AC0E64" w:rsidSect="00376C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7" w:orient="landscape" w:code="9"/>
      <w:pgMar w:top="1134" w:right="851" w:bottom="851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641" w:rsidRDefault="00FD6641" w:rsidP="00DA2D20">
      <w:pPr>
        <w:spacing w:after="0" w:line="240" w:lineRule="auto"/>
      </w:pPr>
      <w:r>
        <w:separator/>
      </w:r>
    </w:p>
  </w:endnote>
  <w:endnote w:type="continuationSeparator" w:id="1">
    <w:p w:rsidR="00FD6641" w:rsidRDefault="00FD6641" w:rsidP="00DA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aloo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CE6" w:rsidRDefault="00C27547" w:rsidP="00CF73C2">
    <w:pPr>
      <w:pStyle w:val="a3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76CE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76CE6" w:rsidRDefault="00376CE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CE6" w:rsidRDefault="00C27547" w:rsidP="00CF73C2">
    <w:pPr>
      <w:pStyle w:val="a3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76CE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42FB9">
      <w:rPr>
        <w:rStyle w:val="ad"/>
        <w:noProof/>
      </w:rPr>
      <w:t>1</w:t>
    </w:r>
    <w:r>
      <w:rPr>
        <w:rStyle w:val="ad"/>
      </w:rPr>
      <w:fldChar w:fldCharType="end"/>
    </w:r>
  </w:p>
  <w:p w:rsidR="00376CE6" w:rsidRDefault="00376CE6" w:rsidP="00CF73C2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CE6" w:rsidRDefault="00376CE6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CE6" w:rsidRDefault="00376CE6">
    <w:pPr>
      <w:pStyle w:val="a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CE6" w:rsidRDefault="00376CE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641" w:rsidRDefault="00FD6641" w:rsidP="00DA2D20">
      <w:pPr>
        <w:spacing w:after="0" w:line="240" w:lineRule="auto"/>
      </w:pPr>
      <w:r>
        <w:separator/>
      </w:r>
    </w:p>
  </w:footnote>
  <w:footnote w:type="continuationSeparator" w:id="1">
    <w:p w:rsidR="00FD6641" w:rsidRDefault="00FD6641" w:rsidP="00DA2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CE6" w:rsidRDefault="00376CE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CE6" w:rsidRPr="00216B36" w:rsidRDefault="00376CE6" w:rsidP="00A5669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CE6" w:rsidRDefault="00376CE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5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3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>
    <w:nsid w:val="2CE03CAC"/>
    <w:multiLevelType w:val="hybridMultilevel"/>
    <w:tmpl w:val="C5CE1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31468"/>
    <w:multiLevelType w:val="hybridMultilevel"/>
    <w:tmpl w:val="93E064F2"/>
    <w:lvl w:ilvl="0" w:tplc="DD742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7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9">
    <w:nsid w:val="3ECA17BD"/>
    <w:multiLevelType w:val="hybridMultilevel"/>
    <w:tmpl w:val="C8502DF6"/>
    <w:lvl w:ilvl="0" w:tplc="B288897E">
      <w:start w:val="1"/>
      <w:numFmt w:val="decimal"/>
      <w:lvlText w:val="%1."/>
      <w:lvlJc w:val="left"/>
      <w:pPr>
        <w:ind w:left="1377" w:hanging="810"/>
      </w:pPr>
      <w:rPr>
        <w:rFonts w:hint="default"/>
        <w:b w:val="0"/>
        <w:color w:val="0000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3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047715"/>
    <w:multiLevelType w:val="hybridMultilevel"/>
    <w:tmpl w:val="7DF48F92"/>
    <w:lvl w:ilvl="0" w:tplc="40685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8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3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14E0AB4"/>
    <w:multiLevelType w:val="hybridMultilevel"/>
    <w:tmpl w:val="DD1C16D4"/>
    <w:lvl w:ilvl="0" w:tplc="1E76EFB0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8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19"/>
  </w:num>
  <w:num w:numId="4">
    <w:abstractNumId w:val="6"/>
  </w:num>
  <w:num w:numId="5">
    <w:abstractNumId w:val="5"/>
  </w:num>
  <w:num w:numId="6">
    <w:abstractNumId w:val="17"/>
  </w:num>
  <w:num w:numId="7">
    <w:abstractNumId w:val="28"/>
  </w:num>
  <w:num w:numId="8">
    <w:abstractNumId w:val="24"/>
  </w:num>
  <w:num w:numId="9">
    <w:abstractNumId w:val="10"/>
  </w:num>
  <w:num w:numId="10">
    <w:abstractNumId w:val="0"/>
  </w:num>
  <w:num w:numId="11">
    <w:abstractNumId w:val="38"/>
  </w:num>
  <w:num w:numId="12">
    <w:abstractNumId w:val="40"/>
  </w:num>
  <w:num w:numId="13">
    <w:abstractNumId w:val="21"/>
  </w:num>
  <w:num w:numId="14">
    <w:abstractNumId w:val="20"/>
  </w:num>
  <w:num w:numId="15">
    <w:abstractNumId w:val="33"/>
  </w:num>
  <w:num w:numId="16">
    <w:abstractNumId w:val="27"/>
  </w:num>
  <w:num w:numId="17">
    <w:abstractNumId w:val="16"/>
  </w:num>
  <w:num w:numId="18">
    <w:abstractNumId w:val="23"/>
  </w:num>
  <w:num w:numId="19">
    <w:abstractNumId w:val="2"/>
  </w:num>
  <w:num w:numId="20">
    <w:abstractNumId w:val="18"/>
  </w:num>
  <w:num w:numId="21">
    <w:abstractNumId w:val="13"/>
  </w:num>
  <w:num w:numId="22">
    <w:abstractNumId w:val="25"/>
  </w:num>
  <w:num w:numId="23">
    <w:abstractNumId w:val="39"/>
  </w:num>
  <w:num w:numId="24">
    <w:abstractNumId w:val="3"/>
  </w:num>
  <w:num w:numId="25">
    <w:abstractNumId w:val="26"/>
  </w:num>
  <w:num w:numId="26">
    <w:abstractNumId w:val="29"/>
  </w:num>
  <w:num w:numId="27">
    <w:abstractNumId w:val="31"/>
  </w:num>
  <w:num w:numId="28">
    <w:abstractNumId w:val="35"/>
  </w:num>
  <w:num w:numId="29">
    <w:abstractNumId w:val="36"/>
  </w:num>
  <w:num w:numId="30">
    <w:abstractNumId w:val="32"/>
  </w:num>
  <w:num w:numId="31">
    <w:abstractNumId w:val="9"/>
  </w:num>
  <w:num w:numId="32">
    <w:abstractNumId w:val="1"/>
  </w:num>
  <w:num w:numId="33">
    <w:abstractNumId w:val="11"/>
  </w:num>
  <w:num w:numId="34">
    <w:abstractNumId w:val="8"/>
  </w:num>
  <w:num w:numId="35">
    <w:abstractNumId w:val="30"/>
  </w:num>
  <w:num w:numId="36">
    <w:abstractNumId w:val="4"/>
  </w:num>
  <w:num w:numId="37">
    <w:abstractNumId w:val="12"/>
  </w:num>
  <w:num w:numId="38">
    <w:abstractNumId w:val="22"/>
  </w:num>
  <w:num w:numId="39">
    <w:abstractNumId w:val="37"/>
  </w:num>
  <w:num w:numId="40">
    <w:abstractNumId w:val="14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321F"/>
    <w:rsid w:val="000144B4"/>
    <w:rsid w:val="00033941"/>
    <w:rsid w:val="00053E5C"/>
    <w:rsid w:val="00063367"/>
    <w:rsid w:val="000669D7"/>
    <w:rsid w:val="00085CE8"/>
    <w:rsid w:val="000B413A"/>
    <w:rsid w:val="000C5D6D"/>
    <w:rsid w:val="000D321F"/>
    <w:rsid w:val="000D60DE"/>
    <w:rsid w:val="000F4AFF"/>
    <w:rsid w:val="0016391C"/>
    <w:rsid w:val="001778B9"/>
    <w:rsid w:val="001A1247"/>
    <w:rsid w:val="001B1548"/>
    <w:rsid w:val="001C3D55"/>
    <w:rsid w:val="001D0A34"/>
    <w:rsid w:val="001D271B"/>
    <w:rsid w:val="001D4232"/>
    <w:rsid w:val="00285880"/>
    <w:rsid w:val="00293338"/>
    <w:rsid w:val="00296A09"/>
    <w:rsid w:val="002D0C23"/>
    <w:rsid w:val="002D2D49"/>
    <w:rsid w:val="002D72D4"/>
    <w:rsid w:val="002E2E9D"/>
    <w:rsid w:val="002F25D4"/>
    <w:rsid w:val="00300FCA"/>
    <w:rsid w:val="00352962"/>
    <w:rsid w:val="00376A78"/>
    <w:rsid w:val="00376CE6"/>
    <w:rsid w:val="003B7DB0"/>
    <w:rsid w:val="003E1786"/>
    <w:rsid w:val="003E3F12"/>
    <w:rsid w:val="00417BB3"/>
    <w:rsid w:val="00485D71"/>
    <w:rsid w:val="004A0EB7"/>
    <w:rsid w:val="004C1F84"/>
    <w:rsid w:val="004E06BD"/>
    <w:rsid w:val="004E160C"/>
    <w:rsid w:val="004F0208"/>
    <w:rsid w:val="0051154A"/>
    <w:rsid w:val="00525828"/>
    <w:rsid w:val="0056033B"/>
    <w:rsid w:val="005928E8"/>
    <w:rsid w:val="0059366C"/>
    <w:rsid w:val="0059618A"/>
    <w:rsid w:val="005D2B56"/>
    <w:rsid w:val="006208A0"/>
    <w:rsid w:val="006278FA"/>
    <w:rsid w:val="006330A5"/>
    <w:rsid w:val="006C4815"/>
    <w:rsid w:val="006D127D"/>
    <w:rsid w:val="006D2398"/>
    <w:rsid w:val="006D5A70"/>
    <w:rsid w:val="006F7727"/>
    <w:rsid w:val="00722A85"/>
    <w:rsid w:val="00760041"/>
    <w:rsid w:val="007642DE"/>
    <w:rsid w:val="00784B8A"/>
    <w:rsid w:val="00797959"/>
    <w:rsid w:val="007D0FEC"/>
    <w:rsid w:val="007D572F"/>
    <w:rsid w:val="00820271"/>
    <w:rsid w:val="00830E0A"/>
    <w:rsid w:val="00864AE5"/>
    <w:rsid w:val="00867204"/>
    <w:rsid w:val="00870176"/>
    <w:rsid w:val="0088209E"/>
    <w:rsid w:val="00894D38"/>
    <w:rsid w:val="00947BD3"/>
    <w:rsid w:val="00993F9A"/>
    <w:rsid w:val="009A342C"/>
    <w:rsid w:val="009A3430"/>
    <w:rsid w:val="009D07F9"/>
    <w:rsid w:val="009E4B01"/>
    <w:rsid w:val="009F27A2"/>
    <w:rsid w:val="00A05C9A"/>
    <w:rsid w:val="00A20C88"/>
    <w:rsid w:val="00A24207"/>
    <w:rsid w:val="00A43E52"/>
    <w:rsid w:val="00A45A0A"/>
    <w:rsid w:val="00A5669A"/>
    <w:rsid w:val="00A61E7D"/>
    <w:rsid w:val="00AC0E64"/>
    <w:rsid w:val="00AE007C"/>
    <w:rsid w:val="00AF780A"/>
    <w:rsid w:val="00B060C8"/>
    <w:rsid w:val="00B17080"/>
    <w:rsid w:val="00B364C9"/>
    <w:rsid w:val="00B3744F"/>
    <w:rsid w:val="00B61B59"/>
    <w:rsid w:val="00B8055D"/>
    <w:rsid w:val="00B86200"/>
    <w:rsid w:val="00B93604"/>
    <w:rsid w:val="00BE057A"/>
    <w:rsid w:val="00BE6EE0"/>
    <w:rsid w:val="00BF29E4"/>
    <w:rsid w:val="00C27547"/>
    <w:rsid w:val="00C42FB9"/>
    <w:rsid w:val="00C53E2F"/>
    <w:rsid w:val="00C56C8A"/>
    <w:rsid w:val="00C7145B"/>
    <w:rsid w:val="00C7723A"/>
    <w:rsid w:val="00C77C99"/>
    <w:rsid w:val="00CF301D"/>
    <w:rsid w:val="00CF73C2"/>
    <w:rsid w:val="00D14329"/>
    <w:rsid w:val="00D23967"/>
    <w:rsid w:val="00D272AE"/>
    <w:rsid w:val="00D63675"/>
    <w:rsid w:val="00D96F94"/>
    <w:rsid w:val="00D97859"/>
    <w:rsid w:val="00DA2D20"/>
    <w:rsid w:val="00DD0DA1"/>
    <w:rsid w:val="00DD4A14"/>
    <w:rsid w:val="00DF6D71"/>
    <w:rsid w:val="00E465C4"/>
    <w:rsid w:val="00E50123"/>
    <w:rsid w:val="00E73E97"/>
    <w:rsid w:val="00E95CED"/>
    <w:rsid w:val="00EB6B40"/>
    <w:rsid w:val="00EC288B"/>
    <w:rsid w:val="00EE7ADA"/>
    <w:rsid w:val="00F12EB6"/>
    <w:rsid w:val="00F2791D"/>
    <w:rsid w:val="00F3096E"/>
    <w:rsid w:val="00F33DDE"/>
    <w:rsid w:val="00FD4E61"/>
    <w:rsid w:val="00FD6641"/>
    <w:rsid w:val="00FD7CEA"/>
    <w:rsid w:val="00FE14EF"/>
    <w:rsid w:val="00FF3872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20"/>
  </w:style>
  <w:style w:type="paragraph" w:styleId="1">
    <w:name w:val="heading 1"/>
    <w:basedOn w:val="a"/>
    <w:next w:val="a"/>
    <w:link w:val="10"/>
    <w:qFormat/>
    <w:rsid w:val="00417BB3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0D321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qFormat/>
    <w:rsid w:val="00417BB3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17BB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321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Postan">
    <w:name w:val="Postan"/>
    <w:basedOn w:val="a"/>
    <w:uiPriority w:val="99"/>
    <w:rsid w:val="000D321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footer"/>
    <w:basedOn w:val="a"/>
    <w:link w:val="a4"/>
    <w:uiPriority w:val="99"/>
    <w:rsid w:val="000D32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D321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rsid w:val="000D32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D321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Strong"/>
    <w:basedOn w:val="a0"/>
    <w:qFormat/>
    <w:rsid w:val="00D14329"/>
    <w:rPr>
      <w:b/>
      <w:bCs/>
    </w:rPr>
  </w:style>
  <w:style w:type="paragraph" w:styleId="a8">
    <w:name w:val="Title"/>
    <w:basedOn w:val="a"/>
    <w:link w:val="a9"/>
    <w:qFormat/>
    <w:rsid w:val="00D96F94"/>
    <w:pPr>
      <w:spacing w:after="0" w:line="240" w:lineRule="auto"/>
      <w:jc w:val="center"/>
    </w:pPr>
    <w:rPr>
      <w:rFonts w:ascii="Saloon" w:eastAsia="Times New Roman" w:hAnsi="Saloon" w:cs="Times New Roman"/>
      <w:spacing w:val="30"/>
      <w:sz w:val="44"/>
      <w:szCs w:val="20"/>
      <w:lang w:val="ru-RU" w:eastAsia="ru-RU"/>
    </w:rPr>
  </w:style>
  <w:style w:type="character" w:customStyle="1" w:styleId="a9">
    <w:name w:val="Название Знак"/>
    <w:basedOn w:val="a0"/>
    <w:link w:val="a8"/>
    <w:rsid w:val="00D96F94"/>
    <w:rPr>
      <w:rFonts w:ascii="Saloon" w:eastAsia="Times New Roman" w:hAnsi="Saloon" w:cs="Times New Roman"/>
      <w:spacing w:val="30"/>
      <w:sz w:val="44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A20C8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06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B060C8"/>
    <w:rPr>
      <w:rFonts w:ascii="Segoe UI" w:hAnsi="Segoe UI" w:cs="Segoe UI"/>
      <w:sz w:val="18"/>
      <w:szCs w:val="18"/>
    </w:rPr>
  </w:style>
  <w:style w:type="character" w:styleId="ad">
    <w:name w:val="page number"/>
    <w:basedOn w:val="a0"/>
    <w:uiPriority w:val="99"/>
    <w:rsid w:val="00EE7ADA"/>
  </w:style>
  <w:style w:type="character" w:customStyle="1" w:styleId="10">
    <w:name w:val="Заголовок 1 Знак"/>
    <w:basedOn w:val="a0"/>
    <w:link w:val="1"/>
    <w:rsid w:val="00417BB3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417BB3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17BB3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417BB3"/>
  </w:style>
  <w:style w:type="paragraph" w:styleId="ae">
    <w:name w:val="Body Text"/>
    <w:basedOn w:val="a"/>
    <w:link w:val="af"/>
    <w:uiPriority w:val="99"/>
    <w:rsid w:val="00417B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417BB3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Body Text Indent"/>
    <w:basedOn w:val="a"/>
    <w:link w:val="af1"/>
    <w:uiPriority w:val="99"/>
    <w:rsid w:val="00417BB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17BB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417B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rsid w:val="00417B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f2">
    <w:name w:val="Hyperlink"/>
    <w:rsid w:val="00417BB3"/>
    <w:rPr>
      <w:rFonts w:cs="Times New Roman"/>
      <w:color w:val="0000FF"/>
      <w:u w:val="single"/>
    </w:rPr>
  </w:style>
  <w:style w:type="table" w:styleId="af3">
    <w:name w:val="Table Grid"/>
    <w:basedOn w:val="a1"/>
    <w:uiPriority w:val="99"/>
    <w:rsid w:val="00417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17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12">
    <w:name w:val="Абзац списка1"/>
    <w:basedOn w:val="a"/>
    <w:rsid w:val="00417BB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4">
    <w:name w:val="Normal (Web)"/>
    <w:basedOn w:val="a"/>
    <w:uiPriority w:val="99"/>
    <w:rsid w:val="00417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3">
    <w:name w:val="Без интервала1"/>
    <w:rsid w:val="00417BB3"/>
    <w:pPr>
      <w:spacing w:after="0" w:line="240" w:lineRule="auto"/>
    </w:pPr>
    <w:rPr>
      <w:rFonts w:ascii="Calibri" w:eastAsia="Times New Roman" w:hAnsi="Calibri" w:cs="Times New Roman"/>
      <w:lang w:val="ru-RU" w:eastAsia="en-US"/>
    </w:rPr>
  </w:style>
  <w:style w:type="paragraph" w:customStyle="1" w:styleId="14">
    <w:name w:val="Знак1"/>
    <w:basedOn w:val="a"/>
    <w:uiPriority w:val="99"/>
    <w:rsid w:val="00417B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5">
    <w:name w:val="Гипертекстовая ссылка"/>
    <w:uiPriority w:val="99"/>
    <w:rsid w:val="00417BB3"/>
    <w:rPr>
      <w:color w:val="106BBE"/>
      <w:sz w:val="26"/>
    </w:rPr>
  </w:style>
  <w:style w:type="paragraph" w:customStyle="1" w:styleId="110">
    <w:name w:val="Знак11"/>
    <w:basedOn w:val="a"/>
    <w:uiPriority w:val="99"/>
    <w:rsid w:val="00417B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6">
    <w:name w:val="Нормальный (таблица)"/>
    <w:basedOn w:val="a"/>
    <w:next w:val="a"/>
    <w:uiPriority w:val="99"/>
    <w:rsid w:val="00417B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f7">
    <w:name w:val="Основной текст_"/>
    <w:link w:val="5"/>
    <w:locked/>
    <w:rsid w:val="00417BB3"/>
    <w:rPr>
      <w:rFonts w:cs="Times New Roman"/>
      <w:sz w:val="18"/>
      <w:szCs w:val="18"/>
      <w:shd w:val="clear" w:color="auto" w:fill="FFFFFF"/>
    </w:rPr>
  </w:style>
  <w:style w:type="character" w:customStyle="1" w:styleId="15">
    <w:name w:val="Основной текст1"/>
    <w:rsid w:val="00417BB3"/>
    <w:rPr>
      <w:rFonts w:ascii="Courier New" w:eastAsia="Times New Roman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7"/>
    <w:rsid w:val="00417BB3"/>
    <w:pPr>
      <w:widowControl w:val="0"/>
      <w:shd w:val="clear" w:color="auto" w:fill="FFFFFF"/>
      <w:spacing w:after="0" w:line="202" w:lineRule="exact"/>
    </w:pPr>
    <w:rPr>
      <w:rFonts w:cs="Times New Roman"/>
      <w:sz w:val="18"/>
      <w:szCs w:val="18"/>
    </w:rPr>
  </w:style>
  <w:style w:type="character" w:customStyle="1" w:styleId="Bodytext">
    <w:name w:val="Body text"/>
    <w:rsid w:val="00417BB3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417BB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17BB3"/>
    <w:rPr>
      <w:rFonts w:ascii="Times New Roman" w:eastAsia="Times New Roman" w:hAnsi="Times New Roman" w:cs="Times New Roman"/>
      <w:sz w:val="16"/>
      <w:szCs w:val="16"/>
    </w:rPr>
  </w:style>
  <w:style w:type="paragraph" w:customStyle="1" w:styleId="af8">
    <w:name w:val="Отчетный"/>
    <w:basedOn w:val="a"/>
    <w:uiPriority w:val="99"/>
    <w:rsid w:val="00417BB3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customStyle="1" w:styleId="16">
    <w:name w:val="Знак1"/>
    <w:basedOn w:val="a"/>
    <w:uiPriority w:val="99"/>
    <w:rsid w:val="00417B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Абзац списка1"/>
    <w:basedOn w:val="a"/>
    <w:uiPriority w:val="99"/>
    <w:rsid w:val="00417BB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8">
    <w:name w:val="Без интервала1"/>
    <w:uiPriority w:val="99"/>
    <w:rsid w:val="00417BB3"/>
    <w:pPr>
      <w:spacing w:after="0" w:line="240" w:lineRule="auto"/>
    </w:pPr>
    <w:rPr>
      <w:rFonts w:ascii="Calibri" w:eastAsia="Times New Roman" w:hAnsi="Calibri" w:cs="Times New Roman"/>
      <w:lang w:val="ru-RU" w:eastAsia="en-US"/>
    </w:rPr>
  </w:style>
  <w:style w:type="paragraph" w:customStyle="1" w:styleId="19">
    <w:name w:val="Знак Знак1 Знак"/>
    <w:basedOn w:val="a"/>
    <w:rsid w:val="00417BB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1">
    <w:name w:val="Основной текст2"/>
    <w:uiPriority w:val="99"/>
    <w:rsid w:val="00417BB3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customStyle="1" w:styleId="120">
    <w:name w:val="Знак12"/>
    <w:basedOn w:val="a"/>
    <w:uiPriority w:val="99"/>
    <w:rsid w:val="00417B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9">
    <w:name w:val="Emphasis"/>
    <w:basedOn w:val="a0"/>
    <w:qFormat/>
    <w:rsid w:val="00417BB3"/>
    <w:rPr>
      <w:i/>
      <w:iCs/>
    </w:rPr>
  </w:style>
  <w:style w:type="numbering" w:customStyle="1" w:styleId="22">
    <w:name w:val="Нет списка2"/>
    <w:next w:val="a2"/>
    <w:uiPriority w:val="99"/>
    <w:semiHidden/>
    <w:rsid w:val="00CF301D"/>
  </w:style>
  <w:style w:type="paragraph" w:customStyle="1" w:styleId="23">
    <w:name w:val="Абзац списка2"/>
    <w:basedOn w:val="a"/>
    <w:rsid w:val="00CF301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4">
    <w:name w:val="Без интервала2"/>
    <w:rsid w:val="00CF301D"/>
    <w:pPr>
      <w:spacing w:after="0" w:line="240" w:lineRule="auto"/>
    </w:pPr>
    <w:rPr>
      <w:rFonts w:ascii="Calibri" w:eastAsia="Times New Roman" w:hAnsi="Calibri" w:cs="Times New Roman"/>
      <w:lang w:val="ru-RU" w:eastAsia="en-US"/>
    </w:rPr>
  </w:style>
  <w:style w:type="paragraph" w:customStyle="1" w:styleId="1a">
    <w:name w:val="Знак1"/>
    <w:basedOn w:val="a"/>
    <w:uiPriority w:val="99"/>
    <w:rsid w:val="00CF30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numbering" w:customStyle="1" w:styleId="33">
    <w:name w:val="Нет списка3"/>
    <w:next w:val="a2"/>
    <w:uiPriority w:val="99"/>
    <w:semiHidden/>
    <w:rsid w:val="00BE057A"/>
  </w:style>
  <w:style w:type="paragraph" w:customStyle="1" w:styleId="34">
    <w:name w:val="Абзац списка3"/>
    <w:basedOn w:val="a"/>
    <w:rsid w:val="00BE057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35">
    <w:name w:val="Без интервала3"/>
    <w:rsid w:val="00BE057A"/>
    <w:pPr>
      <w:spacing w:after="0" w:line="240" w:lineRule="auto"/>
    </w:pPr>
    <w:rPr>
      <w:rFonts w:ascii="Calibri" w:eastAsia="Times New Roman" w:hAnsi="Calibri" w:cs="Times New Roman"/>
      <w:lang w:val="ru-RU" w:eastAsia="en-US"/>
    </w:rPr>
  </w:style>
  <w:style w:type="paragraph" w:customStyle="1" w:styleId="1b">
    <w:name w:val="Знак1"/>
    <w:basedOn w:val="a"/>
    <w:rsid w:val="00BE057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20</Pages>
  <Words>4371</Words>
  <Characters>24921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Владислав</cp:lastModifiedBy>
  <cp:revision>22</cp:revision>
  <cp:lastPrinted>2018-02-12T10:41:00Z</cp:lastPrinted>
  <dcterms:created xsi:type="dcterms:W3CDTF">2018-02-02T06:55:00Z</dcterms:created>
  <dcterms:modified xsi:type="dcterms:W3CDTF">2019-07-31T05:55:00Z</dcterms:modified>
</cp:coreProperties>
</file>